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3F5C30" w:rsidRPr="003F5C30" w:rsidTr="003F5C30">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3F5C30" w:rsidRPr="003F5C30" w:rsidRDefault="003F5C30" w:rsidP="003F5C30">
            <w:pPr>
              <w:spacing w:after="0"/>
              <w:rPr>
                <w:rFonts w:ascii="Arial" w:hAnsi="Arial" w:cs="Arial"/>
                <w:sz w:val="20"/>
                <w:szCs w:val="20"/>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3F5C30" w:rsidRPr="003F5C30" w:rsidRDefault="003F5C30" w:rsidP="003F5C30">
            <w:pPr>
              <w:spacing w:after="0"/>
              <w:rPr>
                <w:rFonts w:ascii="Times New Roman" w:eastAsiaTheme="majorEastAsia" w:hAnsi="Times New Roman" w:cstheme="minorHAnsi"/>
                <w:b/>
                <w:bCs/>
                <w:color w:val="FFFFFF" w:themeColor="background1"/>
                <w:sz w:val="72"/>
                <w:szCs w:val="72"/>
                <w:lang w:val="en-US"/>
              </w:rPr>
            </w:pPr>
            <w:r w:rsidRPr="003F5C30">
              <w:rPr>
                <w:rFonts w:ascii="Times New Roman" w:eastAsiaTheme="majorEastAsia" w:hAnsi="Times New Roman" w:cstheme="minorHAnsi"/>
                <w:b/>
                <w:bCs/>
                <w:color w:val="FFFFFF" w:themeColor="background1"/>
                <w:sz w:val="72"/>
                <w:szCs w:val="72"/>
                <w:lang w:val="en-US"/>
              </w:rPr>
              <w:t>July 2012</w:t>
            </w:r>
          </w:p>
        </w:tc>
      </w:tr>
      <w:tr w:rsidR="003F5C30" w:rsidRPr="003F5C30" w:rsidTr="003F5C30">
        <w:trPr>
          <w:trHeight w:val="2880"/>
        </w:trPr>
        <w:tc>
          <w:tcPr>
            <w:tcW w:w="817" w:type="dxa"/>
            <w:tcBorders>
              <w:top w:val="nil"/>
              <w:left w:val="nil"/>
              <w:bottom w:val="nil"/>
              <w:right w:val="single" w:sz="4" w:space="0" w:color="000000" w:themeColor="text1"/>
            </w:tcBorders>
          </w:tcPr>
          <w:p w:rsidR="003F5C30" w:rsidRPr="003F5C30" w:rsidRDefault="003F5C30" w:rsidP="003F5C30">
            <w:pPr>
              <w:spacing w:after="0"/>
              <w:rPr>
                <w:rFonts w:ascii="Arial" w:hAnsi="Arial" w:cs="Arial"/>
                <w:sz w:val="20"/>
                <w:szCs w:val="20"/>
              </w:rPr>
            </w:pPr>
          </w:p>
        </w:tc>
        <w:tc>
          <w:tcPr>
            <w:tcW w:w="5245" w:type="dxa"/>
            <w:tcBorders>
              <w:top w:val="nil"/>
              <w:left w:val="single" w:sz="4" w:space="0" w:color="000000" w:themeColor="text1"/>
              <w:bottom w:val="nil"/>
              <w:right w:val="nil"/>
            </w:tcBorders>
            <w:vAlign w:val="center"/>
          </w:tcPr>
          <w:sdt>
            <w:sdtPr>
              <w:rPr>
                <w:rFonts w:ascii="Times New Roman" w:eastAsiaTheme="minorEastAsia" w:hAnsi="Times New Roman" w:cstheme="minorHAnsi"/>
                <w:sz w:val="40"/>
                <w:szCs w:val="40"/>
                <w:lang w:val="en-US"/>
              </w:rPr>
              <w:alias w:val="Company"/>
              <w:id w:val="15676123"/>
              <w:dataBinding w:prefixMappings="xmlns:ns0='http://schemas.openxmlformats.org/officeDocument/2006/extended-properties'" w:xpath="/ns0:Properties[1]/ns0:Company[1]" w:storeItemID="{6668398D-A668-4E3E-A5EB-62B293D839F1}"/>
              <w:text/>
            </w:sdtPr>
            <w:sdtEndPr/>
            <w:sdtContent>
              <w:p w:rsidR="003F5C30" w:rsidRPr="003F5C30" w:rsidRDefault="003F5C30" w:rsidP="003F5C30">
                <w:pPr>
                  <w:spacing w:after="0"/>
                  <w:rPr>
                    <w:rFonts w:eastAsiaTheme="minorEastAsia" w:cstheme="minorHAnsi"/>
                    <w:sz w:val="40"/>
                    <w:szCs w:val="40"/>
                    <w:lang w:val="en-US"/>
                  </w:rPr>
                </w:pPr>
                <w:r>
                  <w:rPr>
                    <w:rFonts w:ascii="Times New Roman" w:eastAsiaTheme="minorEastAsia" w:hAnsi="Times New Roman" w:cstheme="minorHAnsi"/>
                    <w:sz w:val="40"/>
                    <w:szCs w:val="40"/>
                  </w:rPr>
                  <w:t>Aegis Media</w:t>
                </w:r>
              </w:p>
            </w:sdtContent>
          </w:sdt>
          <w:p w:rsidR="003F5C30" w:rsidRPr="003F5C30" w:rsidRDefault="003F5C30" w:rsidP="003F5C30">
            <w:pPr>
              <w:spacing w:after="0"/>
              <w:rPr>
                <w:rFonts w:ascii="Times New Roman" w:eastAsiaTheme="minorEastAsia" w:hAnsi="Times New Roman" w:cstheme="minorHAnsi"/>
                <w:color w:val="76923C" w:themeColor="accent3" w:themeShade="BF"/>
                <w:lang w:val="en-US"/>
              </w:rPr>
            </w:pPr>
          </w:p>
          <w:p w:rsidR="003F5C30" w:rsidRPr="003F5C30" w:rsidRDefault="003F5C30" w:rsidP="003F5C30">
            <w:pPr>
              <w:spacing w:after="0"/>
              <w:rPr>
                <w:rFonts w:ascii="Times New Roman" w:eastAsiaTheme="minorEastAsia" w:hAnsi="Times New Roman" w:cstheme="minorHAnsi"/>
                <w:color w:val="76923C" w:themeColor="accent3" w:themeShade="BF"/>
                <w:lang w:val="en-US"/>
              </w:rPr>
            </w:pPr>
            <w:r w:rsidRPr="003F5C30">
              <w:rPr>
                <w:rFonts w:ascii="Times New Roman" w:eastAsiaTheme="minorEastAsia" w:hAnsi="Times New Roman" w:cstheme="minorHAnsi"/>
                <w:lang w:val="en-US"/>
              </w:rPr>
              <w:t>Paul Yates</w:t>
            </w:r>
          </w:p>
          <w:p w:rsidR="003F5C30" w:rsidRPr="003F5C30" w:rsidRDefault="003F5C30" w:rsidP="003F5C30">
            <w:pPr>
              <w:spacing w:after="0"/>
              <w:rPr>
                <w:rFonts w:ascii="Times New Roman" w:eastAsiaTheme="minorEastAsia" w:hAnsi="Times New Roman" w:cstheme="minorHAnsi"/>
                <w:color w:val="76923C" w:themeColor="accent3" w:themeShade="BF"/>
                <w:lang w:val="en-US"/>
              </w:rPr>
            </w:pPr>
          </w:p>
        </w:tc>
      </w:tr>
    </w:tbl>
    <w:p w:rsidR="003F5C30" w:rsidRPr="003F5C30" w:rsidRDefault="003F5C30" w:rsidP="003F5C30">
      <w:pPr>
        <w:spacing w:after="0" w:line="240" w:lineRule="auto"/>
        <w:rPr>
          <w:rFonts w:ascii="Arial" w:hAnsi="Arial" w:cs="Arial"/>
          <w:sz w:val="20"/>
          <w:szCs w:val="20"/>
          <w:lang w:eastAsia="en-GB"/>
        </w:rPr>
      </w:pPr>
    </w:p>
    <w:p w:rsidR="003F5C30" w:rsidRPr="003F5C30" w:rsidRDefault="003F5C30" w:rsidP="003F5C30">
      <w:pPr>
        <w:spacing w:after="0" w:line="240" w:lineRule="auto"/>
        <w:rPr>
          <w:rFonts w:ascii="Arial" w:hAnsi="Arial" w:cs="Arial"/>
          <w:sz w:val="20"/>
          <w:szCs w:val="20"/>
          <w:lang w:eastAsia="en-GB"/>
        </w:rPr>
      </w:pPr>
    </w:p>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3F5C30" w:rsidRPr="003F5C30" w:rsidTr="003F5C30">
        <w:tc>
          <w:tcPr>
            <w:tcW w:w="0" w:type="auto"/>
            <w:hideMark/>
          </w:tcPr>
          <w:p w:rsidR="003F5C30" w:rsidRPr="003F5C30" w:rsidRDefault="008C2F2D" w:rsidP="003A6FB9">
            <w:pPr>
              <w:spacing w:after="0"/>
              <w:rPr>
                <w:rFonts w:ascii="Times New Roman" w:eastAsiaTheme="minorEastAsia" w:hAnsi="Times New Roman" w:cstheme="minorHAnsi"/>
                <w:b/>
                <w:bCs/>
                <w:caps/>
                <w:sz w:val="44"/>
                <w:szCs w:val="44"/>
                <w:lang w:val="en-US"/>
              </w:rPr>
            </w:pPr>
            <w:sdt>
              <w:sdtPr>
                <w:rPr>
                  <w:rFonts w:ascii="Times New Roman" w:eastAsiaTheme="minorEastAsia" w:hAnsi="Times New Roman" w:cstheme="minorHAnsi"/>
                  <w:b/>
                  <w:bCs/>
                  <w:caps/>
                  <w:sz w:val="44"/>
                  <w:szCs w:val="44"/>
                  <w:lang w:val="en-US"/>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3A6FB9">
                  <w:rPr>
                    <w:rFonts w:ascii="Times New Roman" w:eastAsiaTheme="minorEastAsia" w:hAnsi="Times New Roman" w:cstheme="minorHAnsi"/>
                    <w:b/>
                    <w:bCs/>
                    <w:caps/>
                    <w:sz w:val="44"/>
                    <w:szCs w:val="44"/>
                    <w:lang w:val="en-US"/>
                  </w:rPr>
                  <w:t>Messaging – blackberry enterprise server 5.0 tESTING</w:t>
                </w:r>
              </w:sdtContent>
            </w:sdt>
          </w:p>
        </w:tc>
      </w:tr>
    </w:tbl>
    <w:p w:rsidR="003F5C30" w:rsidRPr="003F5C30" w:rsidRDefault="003F5C30" w:rsidP="003F5C30">
      <w:pPr>
        <w:spacing w:after="0" w:line="240" w:lineRule="auto"/>
        <w:rPr>
          <w:rFonts w:ascii="Arial" w:hAnsi="Arial" w:cs="Arial"/>
          <w:sz w:val="20"/>
          <w:szCs w:val="20"/>
          <w:lang w:eastAsia="en-GB"/>
        </w:rPr>
      </w:pPr>
    </w:p>
    <w:p w:rsidR="003F5C30" w:rsidRPr="003F5C30" w:rsidRDefault="003F5C30" w:rsidP="003F5C30">
      <w:pPr>
        <w:rPr>
          <w:rFonts w:ascii="Arial" w:hAnsi="Arial" w:cs="Arial"/>
          <w:sz w:val="20"/>
          <w:szCs w:val="20"/>
          <w:lang w:eastAsia="en-GB"/>
        </w:rPr>
      </w:pPr>
      <w:r w:rsidRPr="003F5C30">
        <w:rPr>
          <w:rFonts w:ascii="Arial" w:hAnsi="Arial" w:cs="Arial"/>
          <w:sz w:val="20"/>
          <w:szCs w:val="20"/>
          <w:lang w:eastAsia="en-GB"/>
        </w:rPr>
        <w:br w:type="page"/>
      </w:r>
    </w:p>
    <w:p w:rsidR="003F5C30" w:rsidRPr="003F5C30" w:rsidRDefault="003F5C30" w:rsidP="003F5C30">
      <w:pPr>
        <w:keepNext/>
        <w:keepLines/>
        <w:spacing w:before="480" w:after="0" w:line="240" w:lineRule="auto"/>
        <w:outlineLvl w:val="0"/>
        <w:rPr>
          <w:rFonts w:asciiTheme="majorHAnsi" w:eastAsiaTheme="majorEastAsia" w:hAnsiTheme="majorHAnsi" w:cstheme="majorBidi"/>
          <w:b/>
          <w:bCs/>
          <w:sz w:val="28"/>
          <w:szCs w:val="28"/>
          <w:lang w:eastAsia="en-GB"/>
        </w:rPr>
      </w:pPr>
      <w:bookmarkStart w:id="0" w:name="_Toc326782963"/>
      <w:bookmarkStart w:id="1" w:name="_Toc330228007"/>
      <w:bookmarkStart w:id="2" w:name="_Toc330368999"/>
      <w:r w:rsidRPr="003F5C30">
        <w:rPr>
          <w:rFonts w:asciiTheme="majorHAnsi" w:eastAsiaTheme="majorEastAsia" w:hAnsiTheme="majorHAnsi" w:cstheme="majorBidi"/>
          <w:b/>
          <w:bCs/>
          <w:sz w:val="28"/>
          <w:szCs w:val="28"/>
          <w:lang w:eastAsia="en-GB"/>
        </w:rPr>
        <w:lastRenderedPageBreak/>
        <w:t>Purpose of Document</w:t>
      </w:r>
      <w:bookmarkEnd w:id="0"/>
      <w:bookmarkEnd w:id="1"/>
      <w:bookmarkEnd w:id="2"/>
    </w:p>
    <w:p w:rsidR="003F5C30" w:rsidRPr="003F5C30" w:rsidRDefault="003F5C30" w:rsidP="003F5C30">
      <w:pPr>
        <w:spacing w:after="0" w:line="240" w:lineRule="auto"/>
        <w:rPr>
          <w:rFonts w:ascii="Arial" w:hAnsi="Arial" w:cs="Arial"/>
          <w:sz w:val="20"/>
          <w:szCs w:val="20"/>
          <w:lang w:eastAsia="en-GB"/>
        </w:rPr>
      </w:pPr>
    </w:p>
    <w:p w:rsidR="003F5C30" w:rsidRPr="003F5C30" w:rsidRDefault="003F5C30" w:rsidP="003F5C30">
      <w:pPr>
        <w:spacing w:after="0" w:line="240" w:lineRule="auto"/>
        <w:rPr>
          <w:rFonts w:ascii="Arial" w:hAnsi="Arial" w:cs="Arial"/>
          <w:sz w:val="20"/>
          <w:szCs w:val="20"/>
          <w:lang w:eastAsia="en-GB"/>
        </w:rPr>
      </w:pPr>
      <w:r w:rsidRPr="003F5C30">
        <w:rPr>
          <w:rFonts w:ascii="Arial" w:hAnsi="Arial" w:cs="Arial"/>
          <w:sz w:val="20"/>
          <w:szCs w:val="20"/>
          <w:lang w:eastAsia="en-GB"/>
        </w:rPr>
        <w:t>This document is intended to be used when reviewing or creating IT Architecture Designs.</w:t>
      </w:r>
    </w:p>
    <w:p w:rsidR="003F5C30" w:rsidRPr="003F5C30" w:rsidRDefault="003F5C30" w:rsidP="003F5C30">
      <w:pPr>
        <w:keepNext/>
        <w:keepLines/>
        <w:spacing w:before="480" w:after="0" w:line="240" w:lineRule="auto"/>
        <w:outlineLvl w:val="0"/>
        <w:rPr>
          <w:rFonts w:asciiTheme="majorHAnsi" w:eastAsiaTheme="majorEastAsia" w:hAnsiTheme="majorHAnsi" w:cstheme="majorBidi"/>
          <w:b/>
          <w:bCs/>
          <w:sz w:val="28"/>
          <w:szCs w:val="28"/>
          <w:lang w:eastAsia="en-GB"/>
        </w:rPr>
      </w:pPr>
      <w:bookmarkStart w:id="3" w:name="_Toc326782964"/>
      <w:bookmarkStart w:id="4" w:name="_Toc330228008"/>
      <w:bookmarkStart w:id="5" w:name="_Toc330369000"/>
      <w:r w:rsidRPr="003F5C30">
        <w:rPr>
          <w:rFonts w:asciiTheme="majorHAnsi" w:eastAsiaTheme="majorEastAsia" w:hAnsiTheme="majorHAnsi" w:cstheme="majorBidi"/>
          <w:b/>
          <w:bCs/>
          <w:sz w:val="28"/>
          <w:szCs w:val="28"/>
          <w:lang w:eastAsia="en-GB"/>
        </w:rPr>
        <w:t>Intended Audience</w:t>
      </w:r>
      <w:bookmarkEnd w:id="3"/>
      <w:bookmarkEnd w:id="4"/>
      <w:bookmarkEnd w:id="5"/>
    </w:p>
    <w:p w:rsidR="003F5C30" w:rsidRPr="003F5C30" w:rsidRDefault="003F5C30" w:rsidP="003F5C30">
      <w:pPr>
        <w:spacing w:after="0" w:line="240" w:lineRule="auto"/>
        <w:rPr>
          <w:rFonts w:ascii="Arial" w:hAnsi="Arial" w:cs="Arial"/>
          <w:sz w:val="20"/>
          <w:szCs w:val="20"/>
          <w:lang w:eastAsia="en-GB"/>
        </w:rPr>
      </w:pPr>
    </w:p>
    <w:p w:rsidR="003F5C30" w:rsidRPr="003F5C30" w:rsidRDefault="003F5C30" w:rsidP="003F5C30">
      <w:pPr>
        <w:rPr>
          <w:rFonts w:ascii="Arial" w:hAnsi="Arial" w:cs="Arial"/>
          <w:sz w:val="20"/>
          <w:szCs w:val="20"/>
          <w:lang w:eastAsia="en-GB"/>
        </w:rPr>
      </w:pPr>
      <w:r w:rsidRPr="003F5C30">
        <w:rPr>
          <w:rFonts w:ascii="Arial" w:hAnsi="Arial" w:cs="Arial"/>
          <w:sz w:val="20"/>
          <w:szCs w:val="20"/>
          <w:lang w:eastAsia="en-GB"/>
        </w:rPr>
        <w:t>Project Manager, Global Chief Technology Officer (CTO), Global Enterprise Architect, Global Messaging Specialists, Regional Chief Information Officers (CIO), Tata Consultancy Services</w:t>
      </w:r>
    </w:p>
    <w:tbl>
      <w:tblPr>
        <w:tblStyle w:val="TableGrid"/>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3F5C30" w:rsidRPr="003F5C30" w:rsidTr="003F5C30">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F5C30" w:rsidRPr="003F5C30" w:rsidRDefault="003F5C30" w:rsidP="003F5C30">
            <w:pPr>
              <w:rPr>
                <w:rFonts w:cstheme="minorHAnsi"/>
                <w:b/>
              </w:rPr>
            </w:pPr>
            <w:r w:rsidRPr="003F5C30">
              <w:rPr>
                <w:rFonts w:cstheme="minorHAnsi"/>
                <w:b/>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F5C30" w:rsidRPr="003F5C30" w:rsidRDefault="003F5C30" w:rsidP="003F5C30">
            <w:pPr>
              <w:rPr>
                <w:rFonts w:cstheme="minorHAnsi"/>
                <w:b/>
              </w:rPr>
            </w:pPr>
            <w:r w:rsidRPr="003F5C30">
              <w:rPr>
                <w:rFonts w:cstheme="minorHAnsi"/>
                <w:b/>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F5C30" w:rsidRPr="003F5C30" w:rsidRDefault="003F5C30" w:rsidP="003F5C30">
            <w:pPr>
              <w:rPr>
                <w:rFonts w:cstheme="minorHAnsi"/>
                <w:b/>
              </w:rPr>
            </w:pPr>
            <w:r w:rsidRPr="003F5C30">
              <w:rPr>
                <w:rFonts w:cstheme="minorHAnsi"/>
                <w:b/>
              </w:rPr>
              <w:t>Date</w:t>
            </w:r>
          </w:p>
        </w:tc>
      </w:tr>
      <w:tr w:rsidR="003F5C30" w:rsidRPr="003F5C30" w:rsidTr="003F5C30">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17</w:t>
            </w:r>
            <w:r w:rsidRPr="003F5C30">
              <w:rPr>
                <w:rFonts w:cstheme="minorHAnsi"/>
                <w:vertAlign w:val="superscript"/>
              </w:rPr>
              <w:t>th</w:t>
            </w:r>
            <w:r w:rsidRPr="003F5C30">
              <w:rPr>
                <w:rFonts w:cstheme="minorHAnsi"/>
              </w:rPr>
              <w:t xml:space="preserve"> July 2012</w:t>
            </w:r>
          </w:p>
        </w:tc>
      </w:tr>
    </w:tbl>
    <w:p w:rsidR="003F5C30" w:rsidRPr="003F5C30" w:rsidRDefault="003F5C30" w:rsidP="003F5C30">
      <w:pPr>
        <w:keepNext/>
        <w:keepLines/>
        <w:spacing w:before="480" w:after="0" w:line="240" w:lineRule="auto"/>
        <w:outlineLvl w:val="0"/>
        <w:rPr>
          <w:rFonts w:asciiTheme="majorHAnsi" w:eastAsiaTheme="majorEastAsia" w:hAnsiTheme="majorHAnsi" w:cstheme="majorBidi"/>
          <w:b/>
          <w:bCs/>
          <w:sz w:val="28"/>
          <w:szCs w:val="28"/>
          <w:lang w:eastAsia="en-GB"/>
        </w:rPr>
      </w:pPr>
      <w:bookmarkStart w:id="6" w:name="_Toc326782965"/>
      <w:bookmarkStart w:id="7" w:name="_Toc330228009"/>
      <w:bookmarkStart w:id="8" w:name="_Toc330369001"/>
      <w:r w:rsidRPr="003F5C30">
        <w:rPr>
          <w:rFonts w:asciiTheme="majorHAnsi" w:eastAsiaTheme="majorEastAsia" w:hAnsiTheme="majorHAnsi" w:cstheme="majorBidi"/>
          <w:b/>
          <w:bCs/>
          <w:sz w:val="28"/>
          <w:szCs w:val="28"/>
          <w:lang w:eastAsia="en-GB"/>
        </w:rPr>
        <w:t>Document History</w:t>
      </w:r>
      <w:bookmarkEnd w:id="6"/>
      <w:bookmarkEnd w:id="7"/>
      <w:bookmarkEnd w:id="8"/>
    </w:p>
    <w:p w:rsidR="003F5C30" w:rsidRPr="003F5C30" w:rsidRDefault="003F5C30" w:rsidP="003F5C30">
      <w:pPr>
        <w:spacing w:after="0" w:line="240" w:lineRule="auto"/>
        <w:rPr>
          <w:rFonts w:ascii="Arial" w:hAnsi="Arial" w:cs="Arial"/>
          <w:sz w:val="20"/>
          <w:szCs w:val="20"/>
          <w:lang w:eastAsia="en-GB"/>
        </w:rPr>
      </w:pPr>
    </w:p>
    <w:tbl>
      <w:tblPr>
        <w:tblStyle w:val="TableGrid"/>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3F5C30" w:rsidRPr="003F5C30" w:rsidTr="003F5C3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F5C30" w:rsidRPr="003F5C30" w:rsidRDefault="003F5C30" w:rsidP="003F5C30">
            <w:pPr>
              <w:rPr>
                <w:rFonts w:cstheme="minorHAnsi"/>
                <w:b/>
              </w:rPr>
            </w:pPr>
            <w:r w:rsidRPr="003F5C30">
              <w:rPr>
                <w:rFonts w:cstheme="minorHAnsi"/>
                <w:b/>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F5C30" w:rsidRPr="003F5C30" w:rsidRDefault="003F5C30" w:rsidP="003F5C30">
            <w:pPr>
              <w:rPr>
                <w:rFonts w:cstheme="minorHAnsi"/>
                <w:b/>
              </w:rPr>
            </w:pPr>
            <w:r w:rsidRPr="003F5C30">
              <w:rPr>
                <w:rFonts w:cstheme="minorHAnsi"/>
                <w:b/>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F5C30" w:rsidRPr="003F5C30" w:rsidRDefault="003F5C30" w:rsidP="003F5C30">
            <w:pPr>
              <w:rPr>
                <w:rFonts w:cstheme="minorHAnsi"/>
                <w:b/>
              </w:rPr>
            </w:pPr>
            <w:r w:rsidRPr="003F5C30">
              <w:rPr>
                <w:rFonts w:cstheme="minorHAnsi"/>
                <w:b/>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F5C30" w:rsidRPr="003F5C30" w:rsidRDefault="003F5C30" w:rsidP="003F5C30">
            <w:pPr>
              <w:rPr>
                <w:rFonts w:cstheme="minorHAnsi"/>
                <w:b/>
              </w:rPr>
            </w:pPr>
            <w:r w:rsidRPr="003F5C30">
              <w:rPr>
                <w:rFonts w:cstheme="minorHAnsi"/>
                <w:b/>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F5C30" w:rsidRPr="003F5C30" w:rsidRDefault="003F5C30" w:rsidP="003F5C30">
            <w:pPr>
              <w:rPr>
                <w:rFonts w:cstheme="minorHAnsi"/>
                <w:b/>
              </w:rPr>
            </w:pPr>
            <w:r w:rsidRPr="003F5C30">
              <w:rPr>
                <w:rFonts w:cstheme="minorHAnsi"/>
                <w:b/>
              </w:rPr>
              <w:t>Reason for Change</w:t>
            </w:r>
          </w:p>
        </w:tc>
      </w:tr>
      <w:tr w:rsidR="003F5C30" w:rsidRPr="003F5C30" w:rsidTr="003F5C3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17</w:t>
            </w:r>
            <w:r w:rsidRPr="003F5C30">
              <w:rPr>
                <w:rFonts w:cstheme="minorHAnsi"/>
                <w:vertAlign w:val="superscript"/>
              </w:rPr>
              <w:t xml:space="preserve">th </w:t>
            </w:r>
            <w:r w:rsidRPr="003F5C30">
              <w:rPr>
                <w:rFonts w:cstheme="minorHAnsi"/>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Document Created</w:t>
            </w:r>
          </w:p>
        </w:tc>
      </w:tr>
      <w:tr w:rsidR="003F5C30" w:rsidRPr="003F5C30" w:rsidTr="003F5C3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D5AA5" w:rsidP="003F5C30">
            <w:pPr>
              <w:rPr>
                <w:rFonts w:cstheme="minorHAnsi"/>
              </w:rPr>
            </w:pPr>
            <w:r>
              <w:rPr>
                <w:rFonts w:cstheme="minorHAnsi"/>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D5AA5" w:rsidP="003F5C30">
            <w:pPr>
              <w:rPr>
                <w:rFonts w:cstheme="minorHAnsi"/>
              </w:rPr>
            </w:pPr>
            <w:r>
              <w:rPr>
                <w:rFonts w:cstheme="minorHAnsi"/>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D5AA5" w:rsidP="003F5C30">
            <w:pPr>
              <w:rPr>
                <w:rFonts w:cstheme="minorHAnsi"/>
              </w:rPr>
            </w:pPr>
            <w:r>
              <w:rPr>
                <w:rFonts w:cstheme="minorHAnsi"/>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D5AA5" w:rsidP="003F5C30">
            <w:pPr>
              <w:rPr>
                <w:rFonts w:cstheme="minorHAnsi"/>
              </w:rPr>
            </w:pPr>
            <w:r>
              <w:rPr>
                <w:rFonts w:cstheme="minorHAnsi"/>
              </w:rPr>
              <w:t>24</w:t>
            </w:r>
            <w:r w:rsidRPr="003D5AA5">
              <w:rPr>
                <w:rFonts w:cstheme="minorHAnsi"/>
                <w:vertAlign w:val="superscript"/>
              </w:rPr>
              <w:t>th</w:t>
            </w:r>
            <w:r>
              <w:rPr>
                <w:rFonts w:cstheme="minorHAnsi"/>
              </w:rPr>
              <w:t xml:space="preserve"> </w:t>
            </w:r>
            <w:r w:rsidR="00076488">
              <w:rPr>
                <w:rFonts w:cstheme="minorHAnsi"/>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D5AA5" w:rsidP="003F5C30">
            <w:pPr>
              <w:rPr>
                <w:rFonts w:cstheme="minorHAnsi"/>
              </w:rPr>
            </w:pPr>
            <w:r>
              <w:rPr>
                <w:rFonts w:cstheme="minorHAnsi"/>
              </w:rPr>
              <w:t>Draft Completed</w:t>
            </w:r>
          </w:p>
        </w:tc>
      </w:tr>
      <w:tr w:rsidR="003F5C30" w:rsidRPr="003F5C30" w:rsidTr="003F5C3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r>
      <w:tr w:rsidR="003F5C30" w:rsidRPr="003F5C30" w:rsidTr="003F5C30">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r>
    </w:tbl>
    <w:p w:rsidR="003F5C30" w:rsidRPr="003F5C30" w:rsidRDefault="003F5C30" w:rsidP="003F5C30">
      <w:pPr>
        <w:keepNext/>
        <w:keepLines/>
        <w:spacing w:before="480" w:after="0" w:line="240" w:lineRule="auto"/>
        <w:outlineLvl w:val="0"/>
        <w:rPr>
          <w:rFonts w:asciiTheme="majorHAnsi" w:eastAsiaTheme="majorEastAsia" w:hAnsiTheme="majorHAnsi" w:cstheme="majorBidi"/>
          <w:b/>
          <w:bCs/>
          <w:sz w:val="28"/>
          <w:szCs w:val="28"/>
          <w:lang w:eastAsia="en-GB"/>
        </w:rPr>
      </w:pPr>
      <w:bookmarkStart w:id="9" w:name="_Toc326782966"/>
      <w:bookmarkStart w:id="10" w:name="_Toc330228010"/>
      <w:bookmarkStart w:id="11" w:name="_Toc330369002"/>
      <w:r w:rsidRPr="003F5C30">
        <w:rPr>
          <w:rFonts w:asciiTheme="majorHAnsi" w:eastAsiaTheme="majorEastAsia" w:hAnsiTheme="majorHAnsi" w:cstheme="majorBidi"/>
          <w:b/>
          <w:bCs/>
          <w:sz w:val="28"/>
          <w:szCs w:val="28"/>
          <w:lang w:eastAsia="en-GB"/>
        </w:rPr>
        <w:t>Review</w:t>
      </w:r>
      <w:bookmarkEnd w:id="9"/>
      <w:bookmarkEnd w:id="10"/>
      <w:bookmarkEnd w:id="11"/>
    </w:p>
    <w:p w:rsidR="003F5C30" w:rsidRPr="003F5C30" w:rsidRDefault="003F5C30" w:rsidP="003F5C30">
      <w:pPr>
        <w:spacing w:after="0" w:line="240" w:lineRule="auto"/>
        <w:rPr>
          <w:rFonts w:ascii="Arial" w:hAnsi="Arial" w:cs="Arial"/>
          <w:sz w:val="20"/>
          <w:szCs w:val="20"/>
          <w:lang w:eastAsia="en-GB"/>
        </w:rPr>
      </w:pPr>
    </w:p>
    <w:tbl>
      <w:tblPr>
        <w:tblStyle w:val="TableGrid"/>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3F5C30" w:rsidRPr="003F5C30" w:rsidTr="003F5C3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F5C30" w:rsidRPr="003F5C30" w:rsidRDefault="003F5C30" w:rsidP="003F5C30">
            <w:pPr>
              <w:rPr>
                <w:rFonts w:cstheme="minorHAnsi"/>
                <w:b/>
              </w:rPr>
            </w:pPr>
            <w:r w:rsidRPr="003F5C30">
              <w:rPr>
                <w:rFonts w:cstheme="minorHAnsi"/>
                <w:b/>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F5C30" w:rsidRPr="003F5C30" w:rsidRDefault="003F5C30" w:rsidP="003F5C30">
            <w:pPr>
              <w:rPr>
                <w:rFonts w:cstheme="minorHAnsi"/>
                <w:b/>
              </w:rPr>
            </w:pPr>
            <w:r w:rsidRPr="003F5C30">
              <w:rPr>
                <w:rFonts w:cstheme="minorHAnsi"/>
                <w:b/>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3F5C30" w:rsidRPr="003F5C30" w:rsidRDefault="003F5C30" w:rsidP="003F5C30">
            <w:pPr>
              <w:rPr>
                <w:rFonts w:cstheme="minorHAnsi"/>
                <w:b/>
              </w:rPr>
            </w:pPr>
            <w:r w:rsidRPr="003F5C30">
              <w:rPr>
                <w:rFonts w:cstheme="minorHAnsi"/>
                <w:b/>
              </w:rPr>
              <w:t>Date</w:t>
            </w:r>
          </w:p>
        </w:tc>
      </w:tr>
      <w:tr w:rsidR="003F5C30" w:rsidRPr="003F5C30" w:rsidTr="003F5C3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r>
      <w:tr w:rsidR="003F5C30" w:rsidRPr="003F5C30" w:rsidTr="003F5C3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r>
      <w:tr w:rsidR="003F5C30" w:rsidRPr="003F5C30" w:rsidTr="003F5C3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r>
      <w:tr w:rsidR="003F5C30" w:rsidRPr="003F5C30" w:rsidTr="003F5C3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r w:rsidRPr="003F5C30">
              <w:rPr>
                <w:rFonts w:cstheme="minorHAnsi"/>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r w:rsidRPr="003F5C30">
              <w:rPr>
                <w:rFonts w:cstheme="minorHAnsi"/>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r>
      <w:tr w:rsidR="003F5C30" w:rsidRPr="003F5C30" w:rsidTr="003F5C3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r w:rsidRPr="003F5C30">
              <w:rPr>
                <w:rFonts w:cstheme="minorHAnsi"/>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r w:rsidRPr="003F5C30">
              <w:rPr>
                <w:rFonts w:cstheme="minorHAnsi"/>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r>
      <w:tr w:rsidR="003F5C30" w:rsidRPr="003F5C30" w:rsidTr="003F5C3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r w:rsidRPr="003F5C30">
              <w:rPr>
                <w:rFonts w:cstheme="minorHAnsi"/>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r w:rsidRPr="003F5C30">
              <w:rPr>
                <w:rFonts w:cstheme="minorHAnsi"/>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r>
      <w:tr w:rsidR="003F5C30" w:rsidRPr="003F5C30" w:rsidTr="003F5C30">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3F5C30" w:rsidRPr="003F5C30" w:rsidRDefault="003F5C30" w:rsidP="003F5C30">
            <w:pPr>
              <w:rPr>
                <w:rFonts w:cstheme="minorHAnsi"/>
              </w:rPr>
            </w:pPr>
            <w:r w:rsidRPr="003F5C30">
              <w:rPr>
                <w:rFonts w:cstheme="minorHAnsi"/>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5C30" w:rsidRPr="003F5C30" w:rsidRDefault="003F5C30" w:rsidP="003F5C30">
            <w:pPr>
              <w:rPr>
                <w:rFonts w:cstheme="minorHAnsi"/>
              </w:rPr>
            </w:pPr>
          </w:p>
        </w:tc>
      </w:tr>
    </w:tbl>
    <w:p w:rsidR="003F5C30" w:rsidRPr="003F5C30" w:rsidRDefault="003F5C30" w:rsidP="003F5C30">
      <w:pPr>
        <w:rPr>
          <w:rFonts w:ascii="Arial" w:hAnsi="Arial" w:cs="Arial"/>
          <w:b/>
          <w:sz w:val="20"/>
          <w:szCs w:val="20"/>
          <w:lang w:eastAsia="en-GB"/>
        </w:rPr>
      </w:pPr>
    </w:p>
    <w:p w:rsidR="003F5C30" w:rsidRPr="003F5C30" w:rsidRDefault="003F5C30" w:rsidP="003F5C30">
      <w:pPr>
        <w:spacing w:after="0" w:line="240" w:lineRule="auto"/>
        <w:rPr>
          <w:rFonts w:ascii="Arial" w:hAnsi="Arial" w:cs="Arial"/>
          <w:sz w:val="20"/>
          <w:szCs w:val="20"/>
          <w:lang w:eastAsia="en-GB"/>
        </w:rPr>
      </w:pPr>
      <w:r w:rsidRPr="003F5C30">
        <w:rPr>
          <w:rFonts w:ascii="Arial" w:hAnsi="Arial" w:cs="Arial"/>
          <w:sz w:val="20"/>
          <w:szCs w:val="20"/>
          <w:lang w:eastAsia="en-GB"/>
        </w:rPr>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3F5C30" w:rsidRPr="003F5C30" w:rsidRDefault="003F5C30" w:rsidP="003F5C30">
      <w:pPr>
        <w:rPr>
          <w:rFonts w:ascii="Arial" w:hAnsi="Arial" w:cs="Arial"/>
          <w:sz w:val="20"/>
          <w:szCs w:val="20"/>
          <w:lang w:eastAsia="en-GB"/>
        </w:rPr>
      </w:pPr>
      <w:r w:rsidRPr="003F5C30">
        <w:rPr>
          <w:rFonts w:ascii="Arial" w:hAnsi="Arial" w:cs="Arial"/>
          <w:sz w:val="20"/>
          <w:szCs w:val="20"/>
          <w:lang w:eastAsia="en-GB"/>
        </w:rPr>
        <w:br w:type="page"/>
      </w:r>
    </w:p>
    <w:sdt>
      <w:sdtPr>
        <w:rPr>
          <w:rFonts w:ascii="Arial" w:hAnsi="Arial" w:cs="Arial"/>
          <w:sz w:val="20"/>
          <w:szCs w:val="20"/>
          <w:lang w:eastAsia="en-GB"/>
        </w:rPr>
        <w:id w:val="1130903782"/>
        <w:docPartObj>
          <w:docPartGallery w:val="Table of Contents"/>
          <w:docPartUnique/>
        </w:docPartObj>
      </w:sdtPr>
      <w:sdtEndPr>
        <w:rPr>
          <w:noProof/>
        </w:rPr>
      </w:sdtEndPr>
      <w:sdtContent>
        <w:p w:rsidR="003F5C30" w:rsidRPr="003F5C30" w:rsidRDefault="003F5C30" w:rsidP="003F5C30">
          <w:pPr>
            <w:keepNext/>
            <w:keepLines/>
            <w:spacing w:before="480" w:after="0"/>
            <w:rPr>
              <w:rFonts w:asciiTheme="majorHAnsi" w:eastAsiaTheme="majorEastAsia" w:hAnsiTheme="majorHAnsi" w:cstheme="majorBidi"/>
              <w:b/>
              <w:bCs/>
              <w:color w:val="365F91" w:themeColor="accent1" w:themeShade="BF"/>
              <w:sz w:val="28"/>
              <w:szCs w:val="28"/>
              <w:lang w:val="en-US" w:eastAsia="ja-JP"/>
            </w:rPr>
          </w:pPr>
          <w:r w:rsidRPr="003F5C30">
            <w:rPr>
              <w:rFonts w:asciiTheme="majorHAnsi" w:eastAsiaTheme="majorEastAsia" w:hAnsiTheme="majorHAnsi" w:cstheme="majorBidi"/>
              <w:b/>
              <w:bCs/>
              <w:color w:val="365F91" w:themeColor="accent1" w:themeShade="BF"/>
              <w:sz w:val="28"/>
              <w:szCs w:val="28"/>
              <w:lang w:val="en-US" w:eastAsia="ja-JP"/>
            </w:rPr>
            <w:t>Table of Contents</w:t>
          </w:r>
        </w:p>
        <w:p w:rsidR="003A6FB9" w:rsidRPr="003D5AA5" w:rsidRDefault="003F5C30">
          <w:pPr>
            <w:pStyle w:val="TOC1"/>
            <w:tabs>
              <w:tab w:val="right" w:leader="dot" w:pos="9016"/>
            </w:tabs>
            <w:rPr>
              <w:rFonts w:eastAsiaTheme="minorEastAsia"/>
              <w:noProof/>
              <w:lang w:eastAsia="en-GB"/>
            </w:rPr>
          </w:pPr>
          <w:r w:rsidRPr="003F5C30">
            <w:rPr>
              <w:rFonts w:ascii="Arial" w:hAnsi="Arial" w:cs="Arial"/>
              <w:sz w:val="20"/>
              <w:szCs w:val="20"/>
              <w:lang w:eastAsia="en-GB"/>
            </w:rPr>
            <w:fldChar w:fldCharType="begin"/>
          </w:r>
          <w:r w:rsidRPr="003F5C30">
            <w:rPr>
              <w:rFonts w:ascii="Arial" w:hAnsi="Arial" w:cs="Arial"/>
              <w:sz w:val="20"/>
              <w:szCs w:val="20"/>
              <w:lang w:eastAsia="en-GB"/>
            </w:rPr>
            <w:instrText xml:space="preserve"> TOC \o "1-3" \h \z \u </w:instrText>
          </w:r>
          <w:r w:rsidRPr="003F5C30">
            <w:rPr>
              <w:rFonts w:ascii="Arial" w:hAnsi="Arial" w:cs="Arial"/>
              <w:sz w:val="20"/>
              <w:szCs w:val="20"/>
              <w:lang w:eastAsia="en-GB"/>
            </w:rPr>
            <w:fldChar w:fldCharType="separate"/>
          </w:r>
          <w:hyperlink w:anchor="_Toc330368999" w:history="1">
            <w:r w:rsidR="003A6FB9" w:rsidRPr="003D5AA5">
              <w:rPr>
                <w:rStyle w:val="Hyperlink"/>
                <w:rFonts w:asciiTheme="majorHAnsi" w:eastAsiaTheme="majorEastAsia" w:hAnsiTheme="majorHAnsi" w:cstheme="majorBidi"/>
                <w:bCs/>
                <w:noProof/>
                <w:lang w:eastAsia="en-GB"/>
              </w:rPr>
              <w:t>Purpose of Document</w:t>
            </w:r>
            <w:r w:rsidR="003A6FB9" w:rsidRPr="003D5AA5">
              <w:rPr>
                <w:noProof/>
                <w:webHidden/>
              </w:rPr>
              <w:tab/>
            </w:r>
            <w:r w:rsidR="003A6FB9" w:rsidRPr="003D5AA5">
              <w:rPr>
                <w:noProof/>
                <w:webHidden/>
              </w:rPr>
              <w:fldChar w:fldCharType="begin"/>
            </w:r>
            <w:r w:rsidR="003A6FB9" w:rsidRPr="003D5AA5">
              <w:rPr>
                <w:noProof/>
                <w:webHidden/>
              </w:rPr>
              <w:instrText xml:space="preserve"> PAGEREF _Toc330368999 \h </w:instrText>
            </w:r>
            <w:r w:rsidR="003A6FB9" w:rsidRPr="003D5AA5">
              <w:rPr>
                <w:noProof/>
                <w:webHidden/>
              </w:rPr>
            </w:r>
            <w:r w:rsidR="003A6FB9" w:rsidRPr="003D5AA5">
              <w:rPr>
                <w:noProof/>
                <w:webHidden/>
              </w:rPr>
              <w:fldChar w:fldCharType="separate"/>
            </w:r>
            <w:r w:rsidR="003A6FB9" w:rsidRPr="003D5AA5">
              <w:rPr>
                <w:noProof/>
                <w:webHidden/>
              </w:rPr>
              <w:t>2</w:t>
            </w:r>
            <w:r w:rsidR="003A6FB9" w:rsidRPr="003D5AA5">
              <w:rPr>
                <w:noProof/>
                <w:webHidden/>
              </w:rPr>
              <w:fldChar w:fldCharType="end"/>
            </w:r>
          </w:hyperlink>
        </w:p>
        <w:p w:rsidR="003A6FB9" w:rsidRPr="003D5AA5" w:rsidRDefault="008C2F2D">
          <w:pPr>
            <w:pStyle w:val="TOC1"/>
            <w:tabs>
              <w:tab w:val="right" w:leader="dot" w:pos="9016"/>
            </w:tabs>
            <w:rPr>
              <w:rFonts w:eastAsiaTheme="minorEastAsia"/>
              <w:noProof/>
              <w:lang w:eastAsia="en-GB"/>
            </w:rPr>
          </w:pPr>
          <w:hyperlink w:anchor="_Toc330369000" w:history="1">
            <w:r w:rsidR="003A6FB9" w:rsidRPr="003D5AA5">
              <w:rPr>
                <w:rStyle w:val="Hyperlink"/>
                <w:rFonts w:asciiTheme="majorHAnsi" w:eastAsiaTheme="majorEastAsia" w:hAnsiTheme="majorHAnsi" w:cstheme="majorBidi"/>
                <w:bCs/>
                <w:noProof/>
                <w:lang w:eastAsia="en-GB"/>
              </w:rPr>
              <w:t>Intended Audience</w:t>
            </w:r>
            <w:r w:rsidR="003A6FB9" w:rsidRPr="003D5AA5">
              <w:rPr>
                <w:noProof/>
                <w:webHidden/>
              </w:rPr>
              <w:tab/>
            </w:r>
            <w:r w:rsidR="003A6FB9" w:rsidRPr="003D5AA5">
              <w:rPr>
                <w:noProof/>
                <w:webHidden/>
              </w:rPr>
              <w:fldChar w:fldCharType="begin"/>
            </w:r>
            <w:r w:rsidR="003A6FB9" w:rsidRPr="003D5AA5">
              <w:rPr>
                <w:noProof/>
                <w:webHidden/>
              </w:rPr>
              <w:instrText xml:space="preserve"> PAGEREF _Toc330369000 \h </w:instrText>
            </w:r>
            <w:r w:rsidR="003A6FB9" w:rsidRPr="003D5AA5">
              <w:rPr>
                <w:noProof/>
                <w:webHidden/>
              </w:rPr>
            </w:r>
            <w:r w:rsidR="003A6FB9" w:rsidRPr="003D5AA5">
              <w:rPr>
                <w:noProof/>
                <w:webHidden/>
              </w:rPr>
              <w:fldChar w:fldCharType="separate"/>
            </w:r>
            <w:r w:rsidR="003A6FB9" w:rsidRPr="003D5AA5">
              <w:rPr>
                <w:noProof/>
                <w:webHidden/>
              </w:rPr>
              <w:t>2</w:t>
            </w:r>
            <w:r w:rsidR="003A6FB9" w:rsidRPr="003D5AA5">
              <w:rPr>
                <w:noProof/>
                <w:webHidden/>
              </w:rPr>
              <w:fldChar w:fldCharType="end"/>
            </w:r>
          </w:hyperlink>
        </w:p>
        <w:p w:rsidR="003A6FB9" w:rsidRPr="003D5AA5" w:rsidRDefault="008C2F2D">
          <w:pPr>
            <w:pStyle w:val="TOC1"/>
            <w:tabs>
              <w:tab w:val="right" w:leader="dot" w:pos="9016"/>
            </w:tabs>
            <w:rPr>
              <w:rFonts w:eastAsiaTheme="minorEastAsia"/>
              <w:noProof/>
              <w:lang w:eastAsia="en-GB"/>
            </w:rPr>
          </w:pPr>
          <w:hyperlink w:anchor="_Toc330369001" w:history="1">
            <w:r w:rsidR="003A6FB9" w:rsidRPr="003D5AA5">
              <w:rPr>
                <w:rStyle w:val="Hyperlink"/>
                <w:rFonts w:asciiTheme="majorHAnsi" w:eastAsiaTheme="majorEastAsia" w:hAnsiTheme="majorHAnsi" w:cstheme="majorBidi"/>
                <w:bCs/>
                <w:noProof/>
                <w:lang w:eastAsia="en-GB"/>
              </w:rPr>
              <w:t>Document History</w:t>
            </w:r>
            <w:r w:rsidR="003A6FB9" w:rsidRPr="003D5AA5">
              <w:rPr>
                <w:noProof/>
                <w:webHidden/>
              </w:rPr>
              <w:tab/>
            </w:r>
            <w:r w:rsidR="003A6FB9" w:rsidRPr="003D5AA5">
              <w:rPr>
                <w:noProof/>
                <w:webHidden/>
              </w:rPr>
              <w:fldChar w:fldCharType="begin"/>
            </w:r>
            <w:r w:rsidR="003A6FB9" w:rsidRPr="003D5AA5">
              <w:rPr>
                <w:noProof/>
                <w:webHidden/>
              </w:rPr>
              <w:instrText xml:space="preserve"> PAGEREF _Toc330369001 \h </w:instrText>
            </w:r>
            <w:r w:rsidR="003A6FB9" w:rsidRPr="003D5AA5">
              <w:rPr>
                <w:noProof/>
                <w:webHidden/>
              </w:rPr>
            </w:r>
            <w:r w:rsidR="003A6FB9" w:rsidRPr="003D5AA5">
              <w:rPr>
                <w:noProof/>
                <w:webHidden/>
              </w:rPr>
              <w:fldChar w:fldCharType="separate"/>
            </w:r>
            <w:r w:rsidR="003A6FB9" w:rsidRPr="003D5AA5">
              <w:rPr>
                <w:noProof/>
                <w:webHidden/>
              </w:rPr>
              <w:t>2</w:t>
            </w:r>
            <w:r w:rsidR="003A6FB9" w:rsidRPr="003D5AA5">
              <w:rPr>
                <w:noProof/>
                <w:webHidden/>
              </w:rPr>
              <w:fldChar w:fldCharType="end"/>
            </w:r>
          </w:hyperlink>
        </w:p>
        <w:p w:rsidR="003A6FB9" w:rsidRPr="003D5AA5" w:rsidRDefault="008C2F2D">
          <w:pPr>
            <w:pStyle w:val="TOC1"/>
            <w:tabs>
              <w:tab w:val="right" w:leader="dot" w:pos="9016"/>
            </w:tabs>
            <w:rPr>
              <w:rFonts w:eastAsiaTheme="minorEastAsia"/>
              <w:noProof/>
              <w:lang w:eastAsia="en-GB"/>
            </w:rPr>
          </w:pPr>
          <w:hyperlink w:anchor="_Toc330369002" w:history="1">
            <w:r w:rsidR="003A6FB9" w:rsidRPr="003D5AA5">
              <w:rPr>
                <w:rStyle w:val="Hyperlink"/>
                <w:rFonts w:asciiTheme="majorHAnsi" w:eastAsiaTheme="majorEastAsia" w:hAnsiTheme="majorHAnsi" w:cstheme="majorBidi"/>
                <w:bCs/>
                <w:noProof/>
                <w:lang w:eastAsia="en-GB"/>
              </w:rPr>
              <w:t>Review</w:t>
            </w:r>
            <w:r w:rsidR="003A6FB9" w:rsidRPr="003D5AA5">
              <w:rPr>
                <w:noProof/>
                <w:webHidden/>
              </w:rPr>
              <w:tab/>
            </w:r>
            <w:r w:rsidR="003A6FB9" w:rsidRPr="003D5AA5">
              <w:rPr>
                <w:noProof/>
                <w:webHidden/>
              </w:rPr>
              <w:fldChar w:fldCharType="begin"/>
            </w:r>
            <w:r w:rsidR="003A6FB9" w:rsidRPr="003D5AA5">
              <w:rPr>
                <w:noProof/>
                <w:webHidden/>
              </w:rPr>
              <w:instrText xml:space="preserve"> PAGEREF _Toc330369002 \h </w:instrText>
            </w:r>
            <w:r w:rsidR="003A6FB9" w:rsidRPr="003D5AA5">
              <w:rPr>
                <w:noProof/>
                <w:webHidden/>
              </w:rPr>
            </w:r>
            <w:r w:rsidR="003A6FB9" w:rsidRPr="003D5AA5">
              <w:rPr>
                <w:noProof/>
                <w:webHidden/>
              </w:rPr>
              <w:fldChar w:fldCharType="separate"/>
            </w:r>
            <w:r w:rsidR="003A6FB9" w:rsidRPr="003D5AA5">
              <w:rPr>
                <w:noProof/>
                <w:webHidden/>
              </w:rPr>
              <w:t>2</w:t>
            </w:r>
            <w:r w:rsidR="003A6FB9" w:rsidRPr="003D5AA5">
              <w:rPr>
                <w:noProof/>
                <w:webHidden/>
              </w:rPr>
              <w:fldChar w:fldCharType="end"/>
            </w:r>
          </w:hyperlink>
        </w:p>
        <w:p w:rsidR="003A6FB9" w:rsidRPr="003D5AA5" w:rsidRDefault="008C2F2D">
          <w:pPr>
            <w:pStyle w:val="TOC1"/>
            <w:tabs>
              <w:tab w:val="left" w:pos="440"/>
              <w:tab w:val="right" w:leader="dot" w:pos="9016"/>
            </w:tabs>
            <w:rPr>
              <w:rFonts w:eastAsiaTheme="minorEastAsia"/>
              <w:noProof/>
              <w:lang w:eastAsia="en-GB"/>
            </w:rPr>
          </w:pPr>
          <w:hyperlink w:anchor="_Toc330369003" w:history="1">
            <w:r w:rsidR="003A6FB9" w:rsidRPr="003D5AA5">
              <w:rPr>
                <w:rStyle w:val="Hyperlink"/>
                <w:rFonts w:asciiTheme="majorHAnsi" w:eastAsiaTheme="majorEastAsia" w:hAnsiTheme="majorHAnsi" w:cstheme="majorBidi"/>
                <w:bCs/>
                <w:noProof/>
                <w:lang w:eastAsia="en-GB"/>
              </w:rPr>
              <w:t>1</w:t>
            </w:r>
            <w:r w:rsidR="003A6FB9" w:rsidRPr="003D5AA5">
              <w:rPr>
                <w:rFonts w:eastAsiaTheme="minorEastAsia"/>
                <w:noProof/>
                <w:lang w:eastAsia="en-GB"/>
              </w:rPr>
              <w:tab/>
            </w:r>
            <w:r w:rsidR="003A6FB9" w:rsidRPr="003D5AA5">
              <w:rPr>
                <w:rStyle w:val="Hyperlink"/>
                <w:rFonts w:asciiTheme="majorHAnsi" w:eastAsiaTheme="majorEastAsia" w:hAnsiTheme="majorHAnsi" w:cstheme="majorBidi"/>
                <w:bCs/>
                <w:noProof/>
                <w:lang w:eastAsia="en-GB"/>
              </w:rPr>
              <w:t>Document Overview</w:t>
            </w:r>
            <w:r w:rsidR="003A6FB9" w:rsidRPr="003D5AA5">
              <w:rPr>
                <w:noProof/>
                <w:webHidden/>
              </w:rPr>
              <w:tab/>
            </w:r>
            <w:r w:rsidR="003A6FB9" w:rsidRPr="003D5AA5">
              <w:rPr>
                <w:noProof/>
                <w:webHidden/>
              </w:rPr>
              <w:fldChar w:fldCharType="begin"/>
            </w:r>
            <w:r w:rsidR="003A6FB9" w:rsidRPr="003D5AA5">
              <w:rPr>
                <w:noProof/>
                <w:webHidden/>
              </w:rPr>
              <w:instrText xml:space="preserve"> PAGEREF _Toc330369003 \h </w:instrText>
            </w:r>
            <w:r w:rsidR="003A6FB9" w:rsidRPr="003D5AA5">
              <w:rPr>
                <w:noProof/>
                <w:webHidden/>
              </w:rPr>
            </w:r>
            <w:r w:rsidR="003A6FB9" w:rsidRPr="003D5AA5">
              <w:rPr>
                <w:noProof/>
                <w:webHidden/>
              </w:rPr>
              <w:fldChar w:fldCharType="separate"/>
            </w:r>
            <w:r w:rsidR="003A6FB9" w:rsidRPr="003D5AA5">
              <w:rPr>
                <w:noProof/>
                <w:webHidden/>
              </w:rPr>
              <w:t>5</w:t>
            </w:r>
            <w:r w:rsidR="003A6FB9" w:rsidRPr="003D5AA5">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04" w:history="1">
            <w:r w:rsidR="003A6FB9" w:rsidRPr="00F527C4">
              <w:rPr>
                <w:rStyle w:val="Hyperlink"/>
                <w:noProof/>
              </w:rPr>
              <w:t>1.1</w:t>
            </w:r>
            <w:r w:rsidR="003A6FB9">
              <w:rPr>
                <w:rFonts w:eastAsiaTheme="minorEastAsia"/>
                <w:noProof/>
                <w:lang w:eastAsia="en-GB"/>
              </w:rPr>
              <w:tab/>
            </w:r>
            <w:r w:rsidR="003A6FB9" w:rsidRPr="00F527C4">
              <w:rPr>
                <w:rStyle w:val="Hyperlink"/>
                <w:noProof/>
              </w:rPr>
              <w:t>Document Purpose</w:t>
            </w:r>
            <w:r w:rsidR="003A6FB9">
              <w:rPr>
                <w:noProof/>
                <w:webHidden/>
              </w:rPr>
              <w:tab/>
            </w:r>
            <w:r w:rsidR="003A6FB9">
              <w:rPr>
                <w:noProof/>
                <w:webHidden/>
              </w:rPr>
              <w:fldChar w:fldCharType="begin"/>
            </w:r>
            <w:r w:rsidR="003A6FB9">
              <w:rPr>
                <w:noProof/>
                <w:webHidden/>
              </w:rPr>
              <w:instrText xml:space="preserve"> PAGEREF _Toc330369004 \h </w:instrText>
            </w:r>
            <w:r w:rsidR="003A6FB9">
              <w:rPr>
                <w:noProof/>
                <w:webHidden/>
              </w:rPr>
            </w:r>
            <w:r w:rsidR="003A6FB9">
              <w:rPr>
                <w:noProof/>
                <w:webHidden/>
              </w:rPr>
              <w:fldChar w:fldCharType="separate"/>
            </w:r>
            <w:r w:rsidR="003A6FB9">
              <w:rPr>
                <w:noProof/>
                <w:webHidden/>
              </w:rPr>
              <w:t>5</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05" w:history="1">
            <w:r w:rsidR="003A6FB9" w:rsidRPr="00F527C4">
              <w:rPr>
                <w:rStyle w:val="Hyperlink"/>
                <w:noProof/>
              </w:rPr>
              <w:t>1.2</w:t>
            </w:r>
            <w:r w:rsidR="003A6FB9">
              <w:rPr>
                <w:rFonts w:eastAsiaTheme="minorEastAsia"/>
                <w:noProof/>
                <w:lang w:eastAsia="en-GB"/>
              </w:rPr>
              <w:tab/>
            </w:r>
            <w:r w:rsidR="003A6FB9" w:rsidRPr="00F527C4">
              <w:rPr>
                <w:rStyle w:val="Hyperlink"/>
                <w:noProof/>
              </w:rPr>
              <w:t>Key Assumptions</w:t>
            </w:r>
            <w:r w:rsidR="003A6FB9">
              <w:rPr>
                <w:noProof/>
                <w:webHidden/>
              </w:rPr>
              <w:tab/>
            </w:r>
            <w:r w:rsidR="003A6FB9">
              <w:rPr>
                <w:noProof/>
                <w:webHidden/>
              </w:rPr>
              <w:fldChar w:fldCharType="begin"/>
            </w:r>
            <w:r w:rsidR="003A6FB9">
              <w:rPr>
                <w:noProof/>
                <w:webHidden/>
              </w:rPr>
              <w:instrText xml:space="preserve"> PAGEREF _Toc330369005 \h </w:instrText>
            </w:r>
            <w:r w:rsidR="003A6FB9">
              <w:rPr>
                <w:noProof/>
                <w:webHidden/>
              </w:rPr>
            </w:r>
            <w:r w:rsidR="003A6FB9">
              <w:rPr>
                <w:noProof/>
                <w:webHidden/>
              </w:rPr>
              <w:fldChar w:fldCharType="separate"/>
            </w:r>
            <w:r w:rsidR="003A6FB9">
              <w:rPr>
                <w:noProof/>
                <w:webHidden/>
              </w:rPr>
              <w:t>5</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06" w:history="1">
            <w:r w:rsidR="003A6FB9" w:rsidRPr="00F527C4">
              <w:rPr>
                <w:rStyle w:val="Hyperlink"/>
                <w:noProof/>
              </w:rPr>
              <w:t>1.3</w:t>
            </w:r>
            <w:r w:rsidR="003A6FB9">
              <w:rPr>
                <w:rFonts w:eastAsiaTheme="minorEastAsia"/>
                <w:noProof/>
                <w:lang w:eastAsia="en-GB"/>
              </w:rPr>
              <w:tab/>
            </w:r>
            <w:r w:rsidR="003A6FB9" w:rsidRPr="00F527C4">
              <w:rPr>
                <w:rStyle w:val="Hyperlink"/>
                <w:noProof/>
              </w:rPr>
              <w:t>Out of Scope</w:t>
            </w:r>
            <w:r w:rsidR="003A6FB9">
              <w:rPr>
                <w:noProof/>
                <w:webHidden/>
              </w:rPr>
              <w:tab/>
            </w:r>
            <w:r w:rsidR="003A6FB9">
              <w:rPr>
                <w:noProof/>
                <w:webHidden/>
              </w:rPr>
              <w:fldChar w:fldCharType="begin"/>
            </w:r>
            <w:r w:rsidR="003A6FB9">
              <w:rPr>
                <w:noProof/>
                <w:webHidden/>
              </w:rPr>
              <w:instrText xml:space="preserve"> PAGEREF _Toc330369006 \h </w:instrText>
            </w:r>
            <w:r w:rsidR="003A6FB9">
              <w:rPr>
                <w:noProof/>
                <w:webHidden/>
              </w:rPr>
            </w:r>
            <w:r w:rsidR="003A6FB9">
              <w:rPr>
                <w:noProof/>
                <w:webHidden/>
              </w:rPr>
              <w:fldChar w:fldCharType="separate"/>
            </w:r>
            <w:r w:rsidR="003A6FB9">
              <w:rPr>
                <w:noProof/>
                <w:webHidden/>
              </w:rPr>
              <w:t>5</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07" w:history="1">
            <w:r w:rsidR="003A6FB9" w:rsidRPr="00F527C4">
              <w:rPr>
                <w:rStyle w:val="Hyperlink"/>
                <w:noProof/>
              </w:rPr>
              <w:t>1.4</w:t>
            </w:r>
            <w:r w:rsidR="003A6FB9">
              <w:rPr>
                <w:rFonts w:eastAsiaTheme="minorEastAsia"/>
                <w:noProof/>
                <w:lang w:eastAsia="en-GB"/>
              </w:rPr>
              <w:tab/>
            </w:r>
            <w:r w:rsidR="003A6FB9" w:rsidRPr="00F527C4">
              <w:rPr>
                <w:rStyle w:val="Hyperlink"/>
                <w:noProof/>
              </w:rPr>
              <w:t>Reference Documents</w:t>
            </w:r>
            <w:r w:rsidR="003A6FB9">
              <w:rPr>
                <w:noProof/>
                <w:webHidden/>
              </w:rPr>
              <w:tab/>
            </w:r>
            <w:r w:rsidR="003A6FB9">
              <w:rPr>
                <w:noProof/>
                <w:webHidden/>
              </w:rPr>
              <w:fldChar w:fldCharType="begin"/>
            </w:r>
            <w:r w:rsidR="003A6FB9">
              <w:rPr>
                <w:noProof/>
                <w:webHidden/>
              </w:rPr>
              <w:instrText xml:space="preserve"> PAGEREF _Toc330369007 \h </w:instrText>
            </w:r>
            <w:r w:rsidR="003A6FB9">
              <w:rPr>
                <w:noProof/>
                <w:webHidden/>
              </w:rPr>
            </w:r>
            <w:r w:rsidR="003A6FB9">
              <w:rPr>
                <w:noProof/>
                <w:webHidden/>
              </w:rPr>
              <w:fldChar w:fldCharType="separate"/>
            </w:r>
            <w:r w:rsidR="003A6FB9">
              <w:rPr>
                <w:noProof/>
                <w:webHidden/>
              </w:rPr>
              <w:t>5</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08" w:history="1">
            <w:r w:rsidR="003A6FB9" w:rsidRPr="00F527C4">
              <w:rPr>
                <w:rStyle w:val="Hyperlink"/>
                <w:noProof/>
              </w:rPr>
              <w:t>1.5</w:t>
            </w:r>
            <w:r w:rsidR="003A6FB9">
              <w:rPr>
                <w:rFonts w:eastAsiaTheme="minorEastAsia"/>
                <w:noProof/>
                <w:lang w:eastAsia="en-GB"/>
              </w:rPr>
              <w:tab/>
            </w:r>
            <w:r w:rsidR="003A6FB9" w:rsidRPr="00F527C4">
              <w:rPr>
                <w:rStyle w:val="Hyperlink"/>
                <w:noProof/>
              </w:rPr>
              <w:t>Test Environment</w:t>
            </w:r>
            <w:r w:rsidR="003A6FB9">
              <w:rPr>
                <w:noProof/>
                <w:webHidden/>
              </w:rPr>
              <w:tab/>
            </w:r>
            <w:r w:rsidR="003A6FB9">
              <w:rPr>
                <w:noProof/>
                <w:webHidden/>
              </w:rPr>
              <w:fldChar w:fldCharType="begin"/>
            </w:r>
            <w:r w:rsidR="003A6FB9">
              <w:rPr>
                <w:noProof/>
                <w:webHidden/>
              </w:rPr>
              <w:instrText xml:space="preserve"> PAGEREF _Toc330369008 \h </w:instrText>
            </w:r>
            <w:r w:rsidR="003A6FB9">
              <w:rPr>
                <w:noProof/>
                <w:webHidden/>
              </w:rPr>
            </w:r>
            <w:r w:rsidR="003A6FB9">
              <w:rPr>
                <w:noProof/>
                <w:webHidden/>
              </w:rPr>
              <w:fldChar w:fldCharType="separate"/>
            </w:r>
            <w:r w:rsidR="003A6FB9">
              <w:rPr>
                <w:noProof/>
                <w:webHidden/>
              </w:rPr>
              <w:t>5</w:t>
            </w:r>
            <w:r w:rsidR="003A6FB9">
              <w:rPr>
                <w:noProof/>
                <w:webHidden/>
              </w:rPr>
              <w:fldChar w:fldCharType="end"/>
            </w:r>
          </w:hyperlink>
        </w:p>
        <w:p w:rsidR="003A6FB9" w:rsidRDefault="008C2F2D">
          <w:pPr>
            <w:pStyle w:val="TOC1"/>
            <w:tabs>
              <w:tab w:val="left" w:pos="660"/>
              <w:tab w:val="right" w:leader="dot" w:pos="9016"/>
            </w:tabs>
            <w:rPr>
              <w:rFonts w:eastAsiaTheme="minorEastAsia"/>
              <w:noProof/>
              <w:lang w:eastAsia="en-GB"/>
            </w:rPr>
          </w:pPr>
          <w:hyperlink w:anchor="_Toc330369009" w:history="1">
            <w:r w:rsidR="003A6FB9" w:rsidRPr="00F527C4">
              <w:rPr>
                <w:rStyle w:val="Hyperlink"/>
                <w:noProof/>
              </w:rPr>
              <w:t>2.0</w:t>
            </w:r>
            <w:r w:rsidR="003A6FB9">
              <w:rPr>
                <w:rFonts w:eastAsiaTheme="minorEastAsia"/>
                <w:noProof/>
                <w:lang w:eastAsia="en-GB"/>
              </w:rPr>
              <w:tab/>
            </w:r>
            <w:r w:rsidR="003A6FB9" w:rsidRPr="00F527C4">
              <w:rPr>
                <w:rStyle w:val="Hyperlink"/>
                <w:noProof/>
              </w:rPr>
              <w:t>Blackberry Tests</w:t>
            </w:r>
            <w:r w:rsidR="003A6FB9">
              <w:rPr>
                <w:noProof/>
                <w:webHidden/>
              </w:rPr>
              <w:tab/>
            </w:r>
            <w:r w:rsidR="003A6FB9">
              <w:rPr>
                <w:noProof/>
                <w:webHidden/>
              </w:rPr>
              <w:fldChar w:fldCharType="begin"/>
            </w:r>
            <w:r w:rsidR="003A6FB9">
              <w:rPr>
                <w:noProof/>
                <w:webHidden/>
              </w:rPr>
              <w:instrText xml:space="preserve"> PAGEREF _Toc330369009 \h </w:instrText>
            </w:r>
            <w:r w:rsidR="003A6FB9">
              <w:rPr>
                <w:noProof/>
                <w:webHidden/>
              </w:rPr>
            </w:r>
            <w:r w:rsidR="003A6FB9">
              <w:rPr>
                <w:noProof/>
                <w:webHidden/>
              </w:rPr>
              <w:fldChar w:fldCharType="separate"/>
            </w:r>
            <w:r w:rsidR="003A6FB9">
              <w:rPr>
                <w:noProof/>
                <w:webHidden/>
              </w:rPr>
              <w:t>6</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10" w:history="1">
            <w:r w:rsidR="003A6FB9" w:rsidRPr="00F527C4">
              <w:rPr>
                <w:rStyle w:val="Hyperlink"/>
                <w:noProof/>
              </w:rPr>
              <w:t>2.1</w:t>
            </w:r>
            <w:r w:rsidR="003A6FB9">
              <w:rPr>
                <w:rFonts w:eastAsiaTheme="minorEastAsia"/>
                <w:noProof/>
                <w:lang w:eastAsia="en-GB"/>
              </w:rPr>
              <w:tab/>
            </w:r>
            <w:r w:rsidR="003A6FB9" w:rsidRPr="00F527C4">
              <w:rPr>
                <w:rStyle w:val="Hyperlink"/>
                <w:noProof/>
              </w:rPr>
              <w:t>Services Installed OK and Running</w:t>
            </w:r>
            <w:r w:rsidR="003A6FB9">
              <w:rPr>
                <w:noProof/>
                <w:webHidden/>
              </w:rPr>
              <w:tab/>
            </w:r>
            <w:r w:rsidR="003A6FB9">
              <w:rPr>
                <w:noProof/>
                <w:webHidden/>
              </w:rPr>
              <w:fldChar w:fldCharType="begin"/>
            </w:r>
            <w:r w:rsidR="003A6FB9">
              <w:rPr>
                <w:noProof/>
                <w:webHidden/>
              </w:rPr>
              <w:instrText xml:space="preserve"> PAGEREF _Toc330369010 \h </w:instrText>
            </w:r>
            <w:r w:rsidR="003A6FB9">
              <w:rPr>
                <w:noProof/>
                <w:webHidden/>
              </w:rPr>
            </w:r>
            <w:r w:rsidR="003A6FB9">
              <w:rPr>
                <w:noProof/>
                <w:webHidden/>
              </w:rPr>
              <w:fldChar w:fldCharType="separate"/>
            </w:r>
            <w:r w:rsidR="003A6FB9">
              <w:rPr>
                <w:noProof/>
                <w:webHidden/>
              </w:rPr>
              <w:t>6</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11" w:history="1">
            <w:r w:rsidR="003A6FB9" w:rsidRPr="00F527C4">
              <w:rPr>
                <w:rStyle w:val="Hyperlink"/>
                <w:noProof/>
              </w:rPr>
              <w:t>2.2</w:t>
            </w:r>
            <w:r w:rsidR="003A6FB9">
              <w:rPr>
                <w:rFonts w:eastAsiaTheme="minorEastAsia"/>
                <w:noProof/>
                <w:lang w:eastAsia="en-GB"/>
              </w:rPr>
              <w:tab/>
            </w:r>
            <w:r w:rsidR="003A6FB9" w:rsidRPr="00F527C4">
              <w:rPr>
                <w:rStyle w:val="Hyperlink"/>
                <w:noProof/>
              </w:rPr>
              <w:t>BBSRPTest</w:t>
            </w:r>
            <w:r w:rsidR="003A6FB9">
              <w:rPr>
                <w:noProof/>
                <w:webHidden/>
              </w:rPr>
              <w:tab/>
            </w:r>
            <w:r w:rsidR="003A6FB9">
              <w:rPr>
                <w:noProof/>
                <w:webHidden/>
              </w:rPr>
              <w:fldChar w:fldCharType="begin"/>
            </w:r>
            <w:r w:rsidR="003A6FB9">
              <w:rPr>
                <w:noProof/>
                <w:webHidden/>
              </w:rPr>
              <w:instrText xml:space="preserve"> PAGEREF _Toc330369011 \h </w:instrText>
            </w:r>
            <w:r w:rsidR="003A6FB9">
              <w:rPr>
                <w:noProof/>
                <w:webHidden/>
              </w:rPr>
            </w:r>
            <w:r w:rsidR="003A6FB9">
              <w:rPr>
                <w:noProof/>
                <w:webHidden/>
              </w:rPr>
              <w:fldChar w:fldCharType="separate"/>
            </w:r>
            <w:r w:rsidR="003A6FB9">
              <w:rPr>
                <w:noProof/>
                <w:webHidden/>
              </w:rPr>
              <w:t>6</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12" w:history="1">
            <w:r w:rsidR="003A6FB9" w:rsidRPr="00F527C4">
              <w:rPr>
                <w:rStyle w:val="Hyperlink"/>
                <w:noProof/>
              </w:rPr>
              <w:t>2.3</w:t>
            </w:r>
            <w:r w:rsidR="003A6FB9">
              <w:rPr>
                <w:rFonts w:eastAsiaTheme="minorEastAsia"/>
                <w:noProof/>
                <w:lang w:eastAsia="en-GB"/>
              </w:rPr>
              <w:tab/>
            </w:r>
            <w:r w:rsidR="003A6FB9" w:rsidRPr="00F527C4">
              <w:rPr>
                <w:rStyle w:val="Hyperlink"/>
                <w:noProof/>
              </w:rPr>
              <w:t>Webdav Test</w:t>
            </w:r>
            <w:r w:rsidR="003A6FB9">
              <w:rPr>
                <w:noProof/>
                <w:webHidden/>
              </w:rPr>
              <w:tab/>
            </w:r>
            <w:r w:rsidR="003A6FB9">
              <w:rPr>
                <w:noProof/>
                <w:webHidden/>
              </w:rPr>
              <w:fldChar w:fldCharType="begin"/>
            </w:r>
            <w:r w:rsidR="003A6FB9">
              <w:rPr>
                <w:noProof/>
                <w:webHidden/>
              </w:rPr>
              <w:instrText xml:space="preserve"> PAGEREF _Toc330369012 \h </w:instrText>
            </w:r>
            <w:r w:rsidR="003A6FB9">
              <w:rPr>
                <w:noProof/>
                <w:webHidden/>
              </w:rPr>
            </w:r>
            <w:r w:rsidR="003A6FB9">
              <w:rPr>
                <w:noProof/>
                <w:webHidden/>
              </w:rPr>
              <w:fldChar w:fldCharType="separate"/>
            </w:r>
            <w:r w:rsidR="003A6FB9">
              <w:rPr>
                <w:noProof/>
                <w:webHidden/>
              </w:rPr>
              <w:t>7</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13" w:history="1">
            <w:r w:rsidR="003A6FB9" w:rsidRPr="00F527C4">
              <w:rPr>
                <w:rStyle w:val="Hyperlink"/>
                <w:noProof/>
              </w:rPr>
              <w:t>2.4</w:t>
            </w:r>
            <w:r w:rsidR="003A6FB9">
              <w:rPr>
                <w:rFonts w:eastAsiaTheme="minorEastAsia"/>
                <w:noProof/>
                <w:lang w:eastAsia="en-GB"/>
              </w:rPr>
              <w:tab/>
            </w:r>
            <w:r w:rsidR="003A6FB9" w:rsidRPr="00F527C4">
              <w:rPr>
                <w:rStyle w:val="Hyperlink"/>
                <w:noProof/>
              </w:rPr>
              <w:t>Clear Event Log</w:t>
            </w:r>
            <w:r w:rsidR="003A6FB9">
              <w:rPr>
                <w:noProof/>
                <w:webHidden/>
              </w:rPr>
              <w:tab/>
            </w:r>
            <w:r w:rsidR="003A6FB9">
              <w:rPr>
                <w:noProof/>
                <w:webHidden/>
              </w:rPr>
              <w:fldChar w:fldCharType="begin"/>
            </w:r>
            <w:r w:rsidR="003A6FB9">
              <w:rPr>
                <w:noProof/>
                <w:webHidden/>
              </w:rPr>
              <w:instrText xml:space="preserve"> PAGEREF _Toc330369013 \h </w:instrText>
            </w:r>
            <w:r w:rsidR="003A6FB9">
              <w:rPr>
                <w:noProof/>
                <w:webHidden/>
              </w:rPr>
            </w:r>
            <w:r w:rsidR="003A6FB9">
              <w:rPr>
                <w:noProof/>
                <w:webHidden/>
              </w:rPr>
              <w:fldChar w:fldCharType="separate"/>
            </w:r>
            <w:r w:rsidR="003A6FB9">
              <w:rPr>
                <w:noProof/>
                <w:webHidden/>
              </w:rPr>
              <w:t>7</w:t>
            </w:r>
            <w:r w:rsidR="003A6FB9">
              <w:rPr>
                <w:noProof/>
                <w:webHidden/>
              </w:rPr>
              <w:fldChar w:fldCharType="end"/>
            </w:r>
          </w:hyperlink>
        </w:p>
        <w:p w:rsidR="003A6FB9" w:rsidRDefault="008C2F2D">
          <w:pPr>
            <w:pStyle w:val="TOC1"/>
            <w:tabs>
              <w:tab w:val="left" w:pos="660"/>
              <w:tab w:val="right" w:leader="dot" w:pos="9016"/>
            </w:tabs>
            <w:rPr>
              <w:rFonts w:eastAsiaTheme="minorEastAsia"/>
              <w:noProof/>
              <w:lang w:eastAsia="en-GB"/>
            </w:rPr>
          </w:pPr>
          <w:hyperlink w:anchor="_Toc330369014" w:history="1">
            <w:r w:rsidR="003A6FB9" w:rsidRPr="00F527C4">
              <w:rPr>
                <w:rStyle w:val="Hyperlink"/>
                <w:noProof/>
              </w:rPr>
              <w:t>3.0</w:t>
            </w:r>
            <w:r w:rsidR="003A6FB9">
              <w:rPr>
                <w:rFonts w:eastAsiaTheme="minorEastAsia"/>
                <w:noProof/>
                <w:lang w:eastAsia="en-GB"/>
              </w:rPr>
              <w:tab/>
            </w:r>
            <w:r w:rsidR="003A6FB9" w:rsidRPr="00F527C4">
              <w:rPr>
                <w:rStyle w:val="Hyperlink"/>
                <w:noProof/>
              </w:rPr>
              <w:t>Disaster Recovery / High Availabilty</w:t>
            </w:r>
            <w:r w:rsidR="003A6FB9">
              <w:rPr>
                <w:noProof/>
                <w:webHidden/>
              </w:rPr>
              <w:tab/>
            </w:r>
            <w:r w:rsidR="003A6FB9">
              <w:rPr>
                <w:noProof/>
                <w:webHidden/>
              </w:rPr>
              <w:fldChar w:fldCharType="begin"/>
            </w:r>
            <w:r w:rsidR="003A6FB9">
              <w:rPr>
                <w:noProof/>
                <w:webHidden/>
              </w:rPr>
              <w:instrText xml:space="preserve"> PAGEREF _Toc330369014 \h </w:instrText>
            </w:r>
            <w:r w:rsidR="003A6FB9">
              <w:rPr>
                <w:noProof/>
                <w:webHidden/>
              </w:rPr>
            </w:r>
            <w:r w:rsidR="003A6FB9">
              <w:rPr>
                <w:noProof/>
                <w:webHidden/>
              </w:rPr>
              <w:fldChar w:fldCharType="separate"/>
            </w:r>
            <w:r w:rsidR="003A6FB9">
              <w:rPr>
                <w:noProof/>
                <w:webHidden/>
              </w:rPr>
              <w:t>8</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15" w:history="1">
            <w:r w:rsidR="003A6FB9" w:rsidRPr="00F527C4">
              <w:rPr>
                <w:rStyle w:val="Hyperlink"/>
                <w:noProof/>
              </w:rPr>
              <w:t>3.1</w:t>
            </w:r>
            <w:r w:rsidR="003A6FB9">
              <w:rPr>
                <w:rFonts w:eastAsiaTheme="minorEastAsia"/>
                <w:noProof/>
                <w:lang w:eastAsia="en-GB"/>
              </w:rPr>
              <w:tab/>
            </w:r>
            <w:r w:rsidR="003A6FB9" w:rsidRPr="00F527C4">
              <w:rPr>
                <w:rStyle w:val="Hyperlink"/>
                <w:noProof/>
              </w:rPr>
              <w:t>BES Failure to Passive Node</w:t>
            </w:r>
            <w:r w:rsidR="003A6FB9">
              <w:rPr>
                <w:noProof/>
                <w:webHidden/>
              </w:rPr>
              <w:tab/>
            </w:r>
            <w:r w:rsidR="003A6FB9">
              <w:rPr>
                <w:noProof/>
                <w:webHidden/>
              </w:rPr>
              <w:fldChar w:fldCharType="begin"/>
            </w:r>
            <w:r w:rsidR="003A6FB9">
              <w:rPr>
                <w:noProof/>
                <w:webHidden/>
              </w:rPr>
              <w:instrText xml:space="preserve"> PAGEREF _Toc330369015 \h </w:instrText>
            </w:r>
            <w:r w:rsidR="003A6FB9">
              <w:rPr>
                <w:noProof/>
                <w:webHidden/>
              </w:rPr>
            </w:r>
            <w:r w:rsidR="003A6FB9">
              <w:rPr>
                <w:noProof/>
                <w:webHidden/>
              </w:rPr>
              <w:fldChar w:fldCharType="separate"/>
            </w:r>
            <w:r w:rsidR="003A6FB9">
              <w:rPr>
                <w:noProof/>
                <w:webHidden/>
              </w:rPr>
              <w:t>8</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16" w:history="1">
            <w:r w:rsidR="003A6FB9" w:rsidRPr="00F527C4">
              <w:rPr>
                <w:rStyle w:val="Hyperlink"/>
                <w:noProof/>
              </w:rPr>
              <w:t>3.2</w:t>
            </w:r>
            <w:r w:rsidR="003A6FB9">
              <w:rPr>
                <w:rFonts w:eastAsiaTheme="minorEastAsia"/>
                <w:noProof/>
                <w:lang w:eastAsia="en-GB"/>
              </w:rPr>
              <w:tab/>
            </w:r>
            <w:r w:rsidR="003A6FB9" w:rsidRPr="00F527C4">
              <w:rPr>
                <w:rStyle w:val="Hyperlink"/>
                <w:noProof/>
              </w:rPr>
              <w:t>SQL Failure to Passive Mirror Database</w:t>
            </w:r>
            <w:r w:rsidR="003A6FB9">
              <w:rPr>
                <w:noProof/>
                <w:webHidden/>
              </w:rPr>
              <w:tab/>
            </w:r>
            <w:r w:rsidR="003A6FB9">
              <w:rPr>
                <w:noProof/>
                <w:webHidden/>
              </w:rPr>
              <w:fldChar w:fldCharType="begin"/>
            </w:r>
            <w:r w:rsidR="003A6FB9">
              <w:rPr>
                <w:noProof/>
                <w:webHidden/>
              </w:rPr>
              <w:instrText xml:space="preserve"> PAGEREF _Toc330369016 \h </w:instrText>
            </w:r>
            <w:r w:rsidR="003A6FB9">
              <w:rPr>
                <w:noProof/>
                <w:webHidden/>
              </w:rPr>
            </w:r>
            <w:r w:rsidR="003A6FB9">
              <w:rPr>
                <w:noProof/>
                <w:webHidden/>
              </w:rPr>
              <w:fldChar w:fldCharType="separate"/>
            </w:r>
            <w:r w:rsidR="003A6FB9">
              <w:rPr>
                <w:noProof/>
                <w:webHidden/>
              </w:rPr>
              <w:t>9</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17" w:history="1">
            <w:r w:rsidR="003A6FB9" w:rsidRPr="00F527C4">
              <w:rPr>
                <w:rStyle w:val="Hyperlink"/>
                <w:noProof/>
              </w:rPr>
              <w:t>3.3</w:t>
            </w:r>
            <w:r w:rsidR="003A6FB9">
              <w:rPr>
                <w:rFonts w:eastAsiaTheme="minorEastAsia"/>
                <w:noProof/>
                <w:lang w:eastAsia="en-GB"/>
              </w:rPr>
              <w:tab/>
            </w:r>
            <w:r w:rsidR="003A6FB9" w:rsidRPr="00F527C4">
              <w:rPr>
                <w:rStyle w:val="Hyperlink"/>
                <w:noProof/>
              </w:rPr>
              <w:t>SQL Failback</w:t>
            </w:r>
            <w:r w:rsidR="003A6FB9">
              <w:rPr>
                <w:noProof/>
                <w:webHidden/>
              </w:rPr>
              <w:tab/>
            </w:r>
            <w:r w:rsidR="003A6FB9">
              <w:rPr>
                <w:noProof/>
                <w:webHidden/>
              </w:rPr>
              <w:fldChar w:fldCharType="begin"/>
            </w:r>
            <w:r w:rsidR="003A6FB9">
              <w:rPr>
                <w:noProof/>
                <w:webHidden/>
              </w:rPr>
              <w:instrText xml:space="preserve"> PAGEREF _Toc330369017 \h </w:instrText>
            </w:r>
            <w:r w:rsidR="003A6FB9">
              <w:rPr>
                <w:noProof/>
                <w:webHidden/>
              </w:rPr>
            </w:r>
            <w:r w:rsidR="003A6FB9">
              <w:rPr>
                <w:noProof/>
                <w:webHidden/>
              </w:rPr>
              <w:fldChar w:fldCharType="separate"/>
            </w:r>
            <w:r w:rsidR="003A6FB9">
              <w:rPr>
                <w:noProof/>
                <w:webHidden/>
              </w:rPr>
              <w:t>10</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18" w:history="1">
            <w:r w:rsidR="003A6FB9" w:rsidRPr="00F527C4">
              <w:rPr>
                <w:rStyle w:val="Hyperlink"/>
                <w:noProof/>
              </w:rPr>
              <w:t>3.4</w:t>
            </w:r>
            <w:r w:rsidR="003A6FB9">
              <w:rPr>
                <w:rFonts w:eastAsiaTheme="minorEastAsia"/>
                <w:noProof/>
                <w:lang w:eastAsia="en-GB"/>
              </w:rPr>
              <w:tab/>
            </w:r>
            <w:r w:rsidR="003A6FB9" w:rsidRPr="00F527C4">
              <w:rPr>
                <w:rStyle w:val="Hyperlink"/>
                <w:noProof/>
              </w:rPr>
              <w:t>BES Failback</w:t>
            </w:r>
            <w:r w:rsidR="003A6FB9">
              <w:rPr>
                <w:noProof/>
                <w:webHidden/>
              </w:rPr>
              <w:tab/>
            </w:r>
            <w:r w:rsidR="003A6FB9">
              <w:rPr>
                <w:noProof/>
                <w:webHidden/>
              </w:rPr>
              <w:fldChar w:fldCharType="begin"/>
            </w:r>
            <w:r w:rsidR="003A6FB9">
              <w:rPr>
                <w:noProof/>
                <w:webHidden/>
              </w:rPr>
              <w:instrText xml:space="preserve"> PAGEREF _Toc330369018 \h </w:instrText>
            </w:r>
            <w:r w:rsidR="003A6FB9">
              <w:rPr>
                <w:noProof/>
                <w:webHidden/>
              </w:rPr>
            </w:r>
            <w:r w:rsidR="003A6FB9">
              <w:rPr>
                <w:noProof/>
                <w:webHidden/>
              </w:rPr>
              <w:fldChar w:fldCharType="separate"/>
            </w:r>
            <w:r w:rsidR="003A6FB9">
              <w:rPr>
                <w:noProof/>
                <w:webHidden/>
              </w:rPr>
              <w:t>11</w:t>
            </w:r>
            <w:r w:rsidR="003A6FB9">
              <w:rPr>
                <w:noProof/>
                <w:webHidden/>
              </w:rPr>
              <w:fldChar w:fldCharType="end"/>
            </w:r>
          </w:hyperlink>
        </w:p>
        <w:p w:rsidR="003A6FB9" w:rsidRDefault="008C2F2D">
          <w:pPr>
            <w:pStyle w:val="TOC1"/>
            <w:tabs>
              <w:tab w:val="left" w:pos="660"/>
              <w:tab w:val="right" w:leader="dot" w:pos="9016"/>
            </w:tabs>
            <w:rPr>
              <w:rFonts w:eastAsiaTheme="minorEastAsia"/>
              <w:noProof/>
              <w:lang w:eastAsia="en-GB"/>
            </w:rPr>
          </w:pPr>
          <w:hyperlink w:anchor="_Toc330369019" w:history="1">
            <w:r w:rsidR="003A6FB9" w:rsidRPr="00F527C4">
              <w:rPr>
                <w:rStyle w:val="Hyperlink"/>
                <w:noProof/>
              </w:rPr>
              <w:t>4.0</w:t>
            </w:r>
            <w:r w:rsidR="003A6FB9">
              <w:rPr>
                <w:rFonts w:eastAsiaTheme="minorEastAsia"/>
                <w:noProof/>
                <w:lang w:eastAsia="en-GB"/>
              </w:rPr>
              <w:tab/>
            </w:r>
            <w:r w:rsidR="003A6FB9" w:rsidRPr="00F527C4">
              <w:rPr>
                <w:rStyle w:val="Hyperlink"/>
                <w:noProof/>
              </w:rPr>
              <w:t>User Provisioning</w:t>
            </w:r>
            <w:r w:rsidR="003A6FB9">
              <w:rPr>
                <w:noProof/>
                <w:webHidden/>
              </w:rPr>
              <w:tab/>
            </w:r>
            <w:r w:rsidR="003A6FB9">
              <w:rPr>
                <w:noProof/>
                <w:webHidden/>
              </w:rPr>
              <w:fldChar w:fldCharType="begin"/>
            </w:r>
            <w:r w:rsidR="003A6FB9">
              <w:rPr>
                <w:noProof/>
                <w:webHidden/>
              </w:rPr>
              <w:instrText xml:space="preserve"> PAGEREF _Toc330369019 \h </w:instrText>
            </w:r>
            <w:r w:rsidR="003A6FB9">
              <w:rPr>
                <w:noProof/>
                <w:webHidden/>
              </w:rPr>
            </w:r>
            <w:r w:rsidR="003A6FB9">
              <w:rPr>
                <w:noProof/>
                <w:webHidden/>
              </w:rPr>
              <w:fldChar w:fldCharType="separate"/>
            </w:r>
            <w:r w:rsidR="003A6FB9">
              <w:rPr>
                <w:noProof/>
                <w:webHidden/>
              </w:rPr>
              <w:t>12</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20" w:history="1">
            <w:r w:rsidR="003A6FB9" w:rsidRPr="00F527C4">
              <w:rPr>
                <w:rStyle w:val="Hyperlink"/>
                <w:noProof/>
              </w:rPr>
              <w:t>4.1</w:t>
            </w:r>
            <w:r w:rsidR="003A6FB9">
              <w:rPr>
                <w:rFonts w:eastAsiaTheme="minorEastAsia"/>
                <w:noProof/>
                <w:lang w:eastAsia="en-GB"/>
              </w:rPr>
              <w:tab/>
            </w:r>
            <w:r w:rsidR="003A6FB9" w:rsidRPr="00F527C4">
              <w:rPr>
                <w:rStyle w:val="Hyperlink"/>
                <w:noProof/>
              </w:rPr>
              <w:t>Provision new user</w:t>
            </w:r>
            <w:r w:rsidR="003A6FB9">
              <w:rPr>
                <w:noProof/>
                <w:webHidden/>
              </w:rPr>
              <w:tab/>
            </w:r>
            <w:r w:rsidR="003A6FB9">
              <w:rPr>
                <w:noProof/>
                <w:webHidden/>
              </w:rPr>
              <w:fldChar w:fldCharType="begin"/>
            </w:r>
            <w:r w:rsidR="003A6FB9">
              <w:rPr>
                <w:noProof/>
                <w:webHidden/>
              </w:rPr>
              <w:instrText xml:space="preserve"> PAGEREF _Toc330369020 \h </w:instrText>
            </w:r>
            <w:r w:rsidR="003A6FB9">
              <w:rPr>
                <w:noProof/>
                <w:webHidden/>
              </w:rPr>
            </w:r>
            <w:r w:rsidR="003A6FB9">
              <w:rPr>
                <w:noProof/>
                <w:webHidden/>
              </w:rPr>
              <w:fldChar w:fldCharType="separate"/>
            </w:r>
            <w:r w:rsidR="003A6FB9">
              <w:rPr>
                <w:noProof/>
                <w:webHidden/>
              </w:rPr>
              <w:t>12</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21" w:history="1">
            <w:r w:rsidR="003A6FB9" w:rsidRPr="00F527C4">
              <w:rPr>
                <w:rStyle w:val="Hyperlink"/>
                <w:noProof/>
              </w:rPr>
              <w:t>4.2</w:t>
            </w:r>
            <w:r w:rsidR="003A6FB9">
              <w:rPr>
                <w:rFonts w:eastAsiaTheme="minorEastAsia"/>
                <w:noProof/>
                <w:lang w:eastAsia="en-GB"/>
              </w:rPr>
              <w:tab/>
            </w:r>
            <w:r w:rsidR="003A6FB9" w:rsidRPr="00F527C4">
              <w:rPr>
                <w:rStyle w:val="Hyperlink"/>
                <w:noProof/>
              </w:rPr>
              <w:t>Delete a user</w:t>
            </w:r>
            <w:r w:rsidR="003A6FB9">
              <w:rPr>
                <w:noProof/>
                <w:webHidden/>
              </w:rPr>
              <w:tab/>
            </w:r>
            <w:r w:rsidR="003A6FB9">
              <w:rPr>
                <w:noProof/>
                <w:webHidden/>
              </w:rPr>
              <w:fldChar w:fldCharType="begin"/>
            </w:r>
            <w:r w:rsidR="003A6FB9">
              <w:rPr>
                <w:noProof/>
                <w:webHidden/>
              </w:rPr>
              <w:instrText xml:space="preserve"> PAGEREF _Toc330369021 \h </w:instrText>
            </w:r>
            <w:r w:rsidR="003A6FB9">
              <w:rPr>
                <w:noProof/>
                <w:webHidden/>
              </w:rPr>
            </w:r>
            <w:r w:rsidR="003A6FB9">
              <w:rPr>
                <w:noProof/>
                <w:webHidden/>
              </w:rPr>
              <w:fldChar w:fldCharType="separate"/>
            </w:r>
            <w:r w:rsidR="003A6FB9">
              <w:rPr>
                <w:noProof/>
                <w:webHidden/>
              </w:rPr>
              <w:t>13</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22" w:history="1">
            <w:r w:rsidR="003A6FB9" w:rsidRPr="00F527C4">
              <w:rPr>
                <w:rStyle w:val="Hyperlink"/>
                <w:noProof/>
              </w:rPr>
              <w:t>4.3</w:t>
            </w:r>
            <w:r w:rsidR="003A6FB9">
              <w:rPr>
                <w:rFonts w:eastAsiaTheme="minorEastAsia"/>
                <w:noProof/>
                <w:lang w:eastAsia="en-GB"/>
              </w:rPr>
              <w:tab/>
            </w:r>
            <w:r w:rsidR="003A6FB9" w:rsidRPr="00F527C4">
              <w:rPr>
                <w:rStyle w:val="Hyperlink"/>
                <w:noProof/>
              </w:rPr>
              <w:t>Add Administrator role to user account</w:t>
            </w:r>
            <w:r w:rsidR="003A6FB9">
              <w:rPr>
                <w:noProof/>
                <w:webHidden/>
              </w:rPr>
              <w:tab/>
            </w:r>
            <w:r w:rsidR="003A6FB9">
              <w:rPr>
                <w:noProof/>
                <w:webHidden/>
              </w:rPr>
              <w:fldChar w:fldCharType="begin"/>
            </w:r>
            <w:r w:rsidR="003A6FB9">
              <w:rPr>
                <w:noProof/>
                <w:webHidden/>
              </w:rPr>
              <w:instrText xml:space="preserve"> PAGEREF _Toc330369022 \h </w:instrText>
            </w:r>
            <w:r w:rsidR="003A6FB9">
              <w:rPr>
                <w:noProof/>
                <w:webHidden/>
              </w:rPr>
            </w:r>
            <w:r w:rsidR="003A6FB9">
              <w:rPr>
                <w:noProof/>
                <w:webHidden/>
              </w:rPr>
              <w:fldChar w:fldCharType="separate"/>
            </w:r>
            <w:r w:rsidR="003A6FB9">
              <w:rPr>
                <w:noProof/>
                <w:webHidden/>
              </w:rPr>
              <w:t>14</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23" w:history="1">
            <w:r w:rsidR="003A6FB9" w:rsidRPr="00F527C4">
              <w:rPr>
                <w:rStyle w:val="Hyperlink"/>
                <w:noProof/>
              </w:rPr>
              <w:t>4.4</w:t>
            </w:r>
            <w:r w:rsidR="003A6FB9">
              <w:rPr>
                <w:rFonts w:eastAsiaTheme="minorEastAsia"/>
                <w:noProof/>
                <w:lang w:eastAsia="en-GB"/>
              </w:rPr>
              <w:tab/>
            </w:r>
            <w:r w:rsidR="003A6FB9" w:rsidRPr="00F527C4">
              <w:rPr>
                <w:rStyle w:val="Hyperlink"/>
                <w:noProof/>
              </w:rPr>
              <w:t>Resend Service Book to Blackberry Device</w:t>
            </w:r>
            <w:r w:rsidR="003A6FB9">
              <w:rPr>
                <w:noProof/>
                <w:webHidden/>
              </w:rPr>
              <w:tab/>
            </w:r>
            <w:r w:rsidR="003A6FB9">
              <w:rPr>
                <w:noProof/>
                <w:webHidden/>
              </w:rPr>
              <w:fldChar w:fldCharType="begin"/>
            </w:r>
            <w:r w:rsidR="003A6FB9">
              <w:rPr>
                <w:noProof/>
                <w:webHidden/>
              </w:rPr>
              <w:instrText xml:space="preserve"> PAGEREF _Toc330369023 \h </w:instrText>
            </w:r>
            <w:r w:rsidR="003A6FB9">
              <w:rPr>
                <w:noProof/>
                <w:webHidden/>
              </w:rPr>
            </w:r>
            <w:r w:rsidR="003A6FB9">
              <w:rPr>
                <w:noProof/>
                <w:webHidden/>
              </w:rPr>
              <w:fldChar w:fldCharType="separate"/>
            </w:r>
            <w:r w:rsidR="003A6FB9">
              <w:rPr>
                <w:noProof/>
                <w:webHidden/>
              </w:rPr>
              <w:t>15</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24" w:history="1">
            <w:r w:rsidR="003A6FB9" w:rsidRPr="00F527C4">
              <w:rPr>
                <w:rStyle w:val="Hyperlink"/>
                <w:noProof/>
                <w:lang w:val="en-US"/>
              </w:rPr>
              <w:t>4.5</w:t>
            </w:r>
            <w:r w:rsidR="003A6FB9">
              <w:rPr>
                <w:rFonts w:eastAsiaTheme="minorEastAsia"/>
                <w:noProof/>
                <w:lang w:eastAsia="en-GB"/>
              </w:rPr>
              <w:tab/>
            </w:r>
            <w:r w:rsidR="003A6FB9" w:rsidRPr="00F527C4">
              <w:rPr>
                <w:rStyle w:val="Hyperlink"/>
                <w:noProof/>
                <w:lang w:val="en-US"/>
              </w:rPr>
              <w:t>Migrate Blackberry from local BES to Global BES</w:t>
            </w:r>
            <w:r w:rsidR="003A6FB9">
              <w:rPr>
                <w:noProof/>
                <w:webHidden/>
              </w:rPr>
              <w:tab/>
            </w:r>
            <w:r w:rsidR="003A6FB9">
              <w:rPr>
                <w:noProof/>
                <w:webHidden/>
              </w:rPr>
              <w:fldChar w:fldCharType="begin"/>
            </w:r>
            <w:r w:rsidR="003A6FB9">
              <w:rPr>
                <w:noProof/>
                <w:webHidden/>
              </w:rPr>
              <w:instrText xml:space="preserve"> PAGEREF _Toc330369024 \h </w:instrText>
            </w:r>
            <w:r w:rsidR="003A6FB9">
              <w:rPr>
                <w:noProof/>
                <w:webHidden/>
              </w:rPr>
            </w:r>
            <w:r w:rsidR="003A6FB9">
              <w:rPr>
                <w:noProof/>
                <w:webHidden/>
              </w:rPr>
              <w:fldChar w:fldCharType="separate"/>
            </w:r>
            <w:r w:rsidR="003A6FB9">
              <w:rPr>
                <w:noProof/>
                <w:webHidden/>
              </w:rPr>
              <w:t>16</w:t>
            </w:r>
            <w:r w:rsidR="003A6FB9">
              <w:rPr>
                <w:noProof/>
                <w:webHidden/>
              </w:rPr>
              <w:fldChar w:fldCharType="end"/>
            </w:r>
          </w:hyperlink>
        </w:p>
        <w:p w:rsidR="003A6FB9" w:rsidRDefault="008C2F2D">
          <w:pPr>
            <w:pStyle w:val="TOC1"/>
            <w:tabs>
              <w:tab w:val="left" w:pos="660"/>
              <w:tab w:val="right" w:leader="dot" w:pos="9016"/>
            </w:tabs>
            <w:rPr>
              <w:rFonts w:eastAsiaTheme="minorEastAsia"/>
              <w:noProof/>
              <w:lang w:eastAsia="en-GB"/>
            </w:rPr>
          </w:pPr>
          <w:hyperlink w:anchor="_Toc330369025" w:history="1">
            <w:r w:rsidR="003A6FB9" w:rsidRPr="00F527C4">
              <w:rPr>
                <w:rStyle w:val="Hyperlink"/>
                <w:noProof/>
              </w:rPr>
              <w:t>5.0</w:t>
            </w:r>
            <w:r w:rsidR="003A6FB9">
              <w:rPr>
                <w:rFonts w:eastAsiaTheme="minorEastAsia"/>
                <w:noProof/>
                <w:lang w:eastAsia="en-GB"/>
              </w:rPr>
              <w:tab/>
            </w:r>
            <w:r w:rsidR="003A6FB9" w:rsidRPr="00F527C4">
              <w:rPr>
                <w:rStyle w:val="Hyperlink"/>
                <w:noProof/>
              </w:rPr>
              <w:t>Client Testing</w:t>
            </w:r>
            <w:r w:rsidR="003A6FB9">
              <w:rPr>
                <w:noProof/>
                <w:webHidden/>
              </w:rPr>
              <w:tab/>
            </w:r>
            <w:r w:rsidR="003A6FB9">
              <w:rPr>
                <w:noProof/>
                <w:webHidden/>
              </w:rPr>
              <w:fldChar w:fldCharType="begin"/>
            </w:r>
            <w:r w:rsidR="003A6FB9">
              <w:rPr>
                <w:noProof/>
                <w:webHidden/>
              </w:rPr>
              <w:instrText xml:space="preserve"> PAGEREF _Toc330369025 \h </w:instrText>
            </w:r>
            <w:r w:rsidR="003A6FB9">
              <w:rPr>
                <w:noProof/>
                <w:webHidden/>
              </w:rPr>
            </w:r>
            <w:r w:rsidR="003A6FB9">
              <w:rPr>
                <w:noProof/>
                <w:webHidden/>
              </w:rPr>
              <w:fldChar w:fldCharType="separate"/>
            </w:r>
            <w:r w:rsidR="003A6FB9">
              <w:rPr>
                <w:noProof/>
                <w:webHidden/>
              </w:rPr>
              <w:t>17</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26" w:history="1">
            <w:r w:rsidR="003A6FB9" w:rsidRPr="00F527C4">
              <w:rPr>
                <w:rStyle w:val="Hyperlink"/>
                <w:noProof/>
              </w:rPr>
              <w:t>5.1</w:t>
            </w:r>
            <w:r w:rsidR="003A6FB9">
              <w:rPr>
                <w:rFonts w:eastAsiaTheme="minorEastAsia"/>
                <w:noProof/>
                <w:lang w:eastAsia="en-GB"/>
              </w:rPr>
              <w:tab/>
            </w:r>
            <w:r w:rsidR="003A6FB9" w:rsidRPr="00F527C4">
              <w:rPr>
                <w:rStyle w:val="Hyperlink"/>
                <w:noProof/>
              </w:rPr>
              <w:t>Send a &lt;CONFIRM&gt;</w:t>
            </w:r>
            <w:r w:rsidR="003A6FB9">
              <w:rPr>
                <w:noProof/>
                <w:webHidden/>
              </w:rPr>
              <w:tab/>
            </w:r>
            <w:r w:rsidR="003A6FB9">
              <w:rPr>
                <w:noProof/>
                <w:webHidden/>
              </w:rPr>
              <w:fldChar w:fldCharType="begin"/>
            </w:r>
            <w:r w:rsidR="003A6FB9">
              <w:rPr>
                <w:noProof/>
                <w:webHidden/>
              </w:rPr>
              <w:instrText xml:space="preserve"> PAGEREF _Toc330369026 \h </w:instrText>
            </w:r>
            <w:r w:rsidR="003A6FB9">
              <w:rPr>
                <w:noProof/>
                <w:webHidden/>
              </w:rPr>
            </w:r>
            <w:r w:rsidR="003A6FB9">
              <w:rPr>
                <w:noProof/>
                <w:webHidden/>
              </w:rPr>
              <w:fldChar w:fldCharType="separate"/>
            </w:r>
            <w:r w:rsidR="003A6FB9">
              <w:rPr>
                <w:noProof/>
                <w:webHidden/>
              </w:rPr>
              <w:t>17</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27" w:history="1">
            <w:r w:rsidR="003A6FB9" w:rsidRPr="00F527C4">
              <w:rPr>
                <w:rStyle w:val="Hyperlink"/>
                <w:noProof/>
              </w:rPr>
              <w:t>5.2</w:t>
            </w:r>
            <w:r w:rsidR="003A6FB9">
              <w:rPr>
                <w:rFonts w:eastAsiaTheme="minorEastAsia"/>
                <w:noProof/>
                <w:lang w:eastAsia="en-GB"/>
              </w:rPr>
              <w:tab/>
            </w:r>
            <w:r w:rsidR="003A6FB9" w:rsidRPr="00F527C4">
              <w:rPr>
                <w:rStyle w:val="Hyperlink"/>
                <w:noProof/>
              </w:rPr>
              <w:t>Test Sending Mail from Blackberry</w:t>
            </w:r>
            <w:r w:rsidR="003A6FB9">
              <w:rPr>
                <w:noProof/>
                <w:webHidden/>
              </w:rPr>
              <w:tab/>
            </w:r>
            <w:r w:rsidR="003A6FB9">
              <w:rPr>
                <w:noProof/>
                <w:webHidden/>
              </w:rPr>
              <w:fldChar w:fldCharType="begin"/>
            </w:r>
            <w:r w:rsidR="003A6FB9">
              <w:rPr>
                <w:noProof/>
                <w:webHidden/>
              </w:rPr>
              <w:instrText xml:space="preserve"> PAGEREF _Toc330369027 \h </w:instrText>
            </w:r>
            <w:r w:rsidR="003A6FB9">
              <w:rPr>
                <w:noProof/>
                <w:webHidden/>
              </w:rPr>
            </w:r>
            <w:r w:rsidR="003A6FB9">
              <w:rPr>
                <w:noProof/>
                <w:webHidden/>
              </w:rPr>
              <w:fldChar w:fldCharType="separate"/>
            </w:r>
            <w:r w:rsidR="003A6FB9">
              <w:rPr>
                <w:noProof/>
                <w:webHidden/>
              </w:rPr>
              <w:t>17</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28" w:history="1">
            <w:r w:rsidR="003A6FB9" w:rsidRPr="00F527C4">
              <w:rPr>
                <w:rStyle w:val="Hyperlink"/>
                <w:noProof/>
              </w:rPr>
              <w:t>5.3</w:t>
            </w:r>
            <w:r w:rsidR="003A6FB9">
              <w:rPr>
                <w:rFonts w:eastAsiaTheme="minorEastAsia"/>
                <w:noProof/>
                <w:lang w:eastAsia="en-GB"/>
              </w:rPr>
              <w:tab/>
            </w:r>
            <w:r w:rsidR="003A6FB9" w:rsidRPr="00F527C4">
              <w:rPr>
                <w:rStyle w:val="Hyperlink"/>
                <w:noProof/>
              </w:rPr>
              <w:t>Delete Mail from Blackberry</w:t>
            </w:r>
            <w:r w:rsidR="003A6FB9">
              <w:rPr>
                <w:noProof/>
                <w:webHidden/>
              </w:rPr>
              <w:tab/>
            </w:r>
            <w:r w:rsidR="003A6FB9">
              <w:rPr>
                <w:noProof/>
                <w:webHidden/>
              </w:rPr>
              <w:fldChar w:fldCharType="begin"/>
            </w:r>
            <w:r w:rsidR="003A6FB9">
              <w:rPr>
                <w:noProof/>
                <w:webHidden/>
              </w:rPr>
              <w:instrText xml:space="preserve"> PAGEREF _Toc330369028 \h </w:instrText>
            </w:r>
            <w:r w:rsidR="003A6FB9">
              <w:rPr>
                <w:noProof/>
                <w:webHidden/>
              </w:rPr>
            </w:r>
            <w:r w:rsidR="003A6FB9">
              <w:rPr>
                <w:noProof/>
                <w:webHidden/>
              </w:rPr>
              <w:fldChar w:fldCharType="separate"/>
            </w:r>
            <w:r w:rsidR="003A6FB9">
              <w:rPr>
                <w:noProof/>
                <w:webHidden/>
              </w:rPr>
              <w:t>18</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29" w:history="1">
            <w:r w:rsidR="003A6FB9" w:rsidRPr="00F527C4">
              <w:rPr>
                <w:rStyle w:val="Hyperlink"/>
                <w:noProof/>
              </w:rPr>
              <w:t>5.4</w:t>
            </w:r>
            <w:r w:rsidR="003A6FB9">
              <w:rPr>
                <w:rFonts w:eastAsiaTheme="minorEastAsia"/>
                <w:noProof/>
                <w:lang w:eastAsia="en-GB"/>
              </w:rPr>
              <w:tab/>
            </w:r>
            <w:r w:rsidR="003A6FB9" w:rsidRPr="00F527C4">
              <w:rPr>
                <w:rStyle w:val="Hyperlink"/>
                <w:noProof/>
              </w:rPr>
              <w:t>Create Calendar appointment</w:t>
            </w:r>
            <w:r w:rsidR="003A6FB9">
              <w:rPr>
                <w:noProof/>
                <w:webHidden/>
              </w:rPr>
              <w:tab/>
            </w:r>
            <w:r w:rsidR="003A6FB9">
              <w:rPr>
                <w:noProof/>
                <w:webHidden/>
              </w:rPr>
              <w:fldChar w:fldCharType="begin"/>
            </w:r>
            <w:r w:rsidR="003A6FB9">
              <w:rPr>
                <w:noProof/>
                <w:webHidden/>
              </w:rPr>
              <w:instrText xml:space="preserve"> PAGEREF _Toc330369029 \h </w:instrText>
            </w:r>
            <w:r w:rsidR="003A6FB9">
              <w:rPr>
                <w:noProof/>
                <w:webHidden/>
              </w:rPr>
            </w:r>
            <w:r w:rsidR="003A6FB9">
              <w:rPr>
                <w:noProof/>
                <w:webHidden/>
              </w:rPr>
              <w:fldChar w:fldCharType="separate"/>
            </w:r>
            <w:r w:rsidR="003A6FB9">
              <w:rPr>
                <w:noProof/>
                <w:webHidden/>
              </w:rPr>
              <w:t>19</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30" w:history="1">
            <w:r w:rsidR="003A6FB9" w:rsidRPr="00F527C4">
              <w:rPr>
                <w:rStyle w:val="Hyperlink"/>
                <w:noProof/>
              </w:rPr>
              <w:t>5.5</w:t>
            </w:r>
            <w:r w:rsidR="003A6FB9">
              <w:rPr>
                <w:rFonts w:eastAsiaTheme="minorEastAsia"/>
                <w:noProof/>
                <w:lang w:eastAsia="en-GB"/>
              </w:rPr>
              <w:tab/>
            </w:r>
            <w:r w:rsidR="003A6FB9" w:rsidRPr="00F527C4">
              <w:rPr>
                <w:rStyle w:val="Hyperlink"/>
                <w:noProof/>
              </w:rPr>
              <w:t>Delete Calendar appointment</w:t>
            </w:r>
            <w:r w:rsidR="003A6FB9">
              <w:rPr>
                <w:noProof/>
                <w:webHidden/>
              </w:rPr>
              <w:tab/>
            </w:r>
            <w:r w:rsidR="003A6FB9">
              <w:rPr>
                <w:noProof/>
                <w:webHidden/>
              </w:rPr>
              <w:fldChar w:fldCharType="begin"/>
            </w:r>
            <w:r w:rsidR="003A6FB9">
              <w:rPr>
                <w:noProof/>
                <w:webHidden/>
              </w:rPr>
              <w:instrText xml:space="preserve"> PAGEREF _Toc330369030 \h </w:instrText>
            </w:r>
            <w:r w:rsidR="003A6FB9">
              <w:rPr>
                <w:noProof/>
                <w:webHidden/>
              </w:rPr>
            </w:r>
            <w:r w:rsidR="003A6FB9">
              <w:rPr>
                <w:noProof/>
                <w:webHidden/>
              </w:rPr>
              <w:fldChar w:fldCharType="separate"/>
            </w:r>
            <w:r w:rsidR="003A6FB9">
              <w:rPr>
                <w:noProof/>
                <w:webHidden/>
              </w:rPr>
              <w:t>20</w:t>
            </w:r>
            <w:r w:rsidR="003A6FB9">
              <w:rPr>
                <w:noProof/>
                <w:webHidden/>
              </w:rPr>
              <w:fldChar w:fldCharType="end"/>
            </w:r>
          </w:hyperlink>
        </w:p>
        <w:p w:rsidR="003A6FB9" w:rsidRDefault="008C2F2D">
          <w:pPr>
            <w:pStyle w:val="TOC2"/>
            <w:tabs>
              <w:tab w:val="left" w:pos="880"/>
              <w:tab w:val="right" w:leader="dot" w:pos="9016"/>
            </w:tabs>
            <w:rPr>
              <w:rFonts w:eastAsiaTheme="minorEastAsia"/>
              <w:noProof/>
              <w:lang w:eastAsia="en-GB"/>
            </w:rPr>
          </w:pPr>
          <w:hyperlink w:anchor="_Toc330369031" w:history="1">
            <w:r w:rsidR="003A6FB9" w:rsidRPr="00F527C4">
              <w:rPr>
                <w:rStyle w:val="Hyperlink"/>
                <w:noProof/>
              </w:rPr>
              <w:t>5.6</w:t>
            </w:r>
            <w:r w:rsidR="003A6FB9">
              <w:rPr>
                <w:rFonts w:eastAsiaTheme="minorEastAsia"/>
                <w:noProof/>
                <w:lang w:eastAsia="en-GB"/>
              </w:rPr>
              <w:tab/>
            </w:r>
            <w:r w:rsidR="003A6FB9" w:rsidRPr="00F527C4">
              <w:rPr>
                <w:rStyle w:val="Hyperlink"/>
                <w:noProof/>
              </w:rPr>
              <w:t>Global Address Book Lookup</w:t>
            </w:r>
            <w:r w:rsidR="003A6FB9">
              <w:rPr>
                <w:noProof/>
                <w:webHidden/>
              </w:rPr>
              <w:tab/>
            </w:r>
            <w:r w:rsidR="003A6FB9">
              <w:rPr>
                <w:noProof/>
                <w:webHidden/>
              </w:rPr>
              <w:fldChar w:fldCharType="begin"/>
            </w:r>
            <w:r w:rsidR="003A6FB9">
              <w:rPr>
                <w:noProof/>
                <w:webHidden/>
              </w:rPr>
              <w:instrText xml:space="preserve"> PAGEREF _Toc330369031 \h </w:instrText>
            </w:r>
            <w:r w:rsidR="003A6FB9">
              <w:rPr>
                <w:noProof/>
                <w:webHidden/>
              </w:rPr>
            </w:r>
            <w:r w:rsidR="003A6FB9">
              <w:rPr>
                <w:noProof/>
                <w:webHidden/>
              </w:rPr>
              <w:fldChar w:fldCharType="separate"/>
            </w:r>
            <w:r w:rsidR="003A6FB9">
              <w:rPr>
                <w:noProof/>
                <w:webHidden/>
              </w:rPr>
              <w:t>21</w:t>
            </w:r>
            <w:r w:rsidR="003A6FB9">
              <w:rPr>
                <w:noProof/>
                <w:webHidden/>
              </w:rPr>
              <w:fldChar w:fldCharType="end"/>
            </w:r>
          </w:hyperlink>
        </w:p>
        <w:p w:rsidR="003A6FB9" w:rsidRDefault="003F5C30" w:rsidP="003A6FB9">
          <w:pPr>
            <w:spacing w:after="0" w:line="240" w:lineRule="auto"/>
            <w:rPr>
              <w:rFonts w:ascii="Arial" w:hAnsi="Arial" w:cs="Arial"/>
              <w:noProof/>
              <w:sz w:val="20"/>
              <w:szCs w:val="20"/>
              <w:lang w:eastAsia="en-GB"/>
            </w:rPr>
          </w:pPr>
          <w:r w:rsidRPr="003F5C30">
            <w:rPr>
              <w:rFonts w:ascii="Arial" w:hAnsi="Arial" w:cs="Arial"/>
              <w:b/>
              <w:bCs/>
              <w:noProof/>
              <w:sz w:val="20"/>
              <w:szCs w:val="20"/>
              <w:lang w:eastAsia="en-GB"/>
            </w:rPr>
            <w:lastRenderedPageBreak/>
            <w:fldChar w:fldCharType="end"/>
          </w:r>
        </w:p>
      </w:sdtContent>
    </w:sdt>
    <w:bookmarkStart w:id="12" w:name="_Toc330369003" w:displacedByCustomXml="prev"/>
    <w:bookmarkStart w:id="13" w:name="_Toc267404069" w:displacedByCustomXml="prev"/>
    <w:bookmarkStart w:id="14" w:name="_Toc285527625" w:displacedByCustomXml="prev"/>
    <w:p w:rsidR="003F5C30" w:rsidRPr="003A6FB9" w:rsidRDefault="003F5C30" w:rsidP="003A6FB9">
      <w:pPr>
        <w:spacing w:after="0" w:line="240" w:lineRule="auto"/>
        <w:rPr>
          <w:rFonts w:ascii="Arial" w:hAnsi="Arial" w:cs="Arial"/>
          <w:sz w:val="20"/>
          <w:szCs w:val="20"/>
          <w:lang w:eastAsia="en-GB"/>
        </w:rPr>
      </w:pPr>
      <w:r w:rsidRPr="003F5C30">
        <w:rPr>
          <w:rFonts w:asciiTheme="majorHAnsi" w:eastAsiaTheme="majorEastAsia" w:hAnsiTheme="majorHAnsi" w:cstheme="majorBidi"/>
          <w:b/>
          <w:bCs/>
          <w:color w:val="365F91" w:themeColor="accent1" w:themeShade="BF"/>
          <w:sz w:val="28"/>
          <w:szCs w:val="28"/>
          <w:lang w:eastAsia="en-GB"/>
        </w:rPr>
        <w:t>1</w:t>
      </w:r>
      <w:r w:rsidRPr="003F5C30">
        <w:rPr>
          <w:rFonts w:asciiTheme="majorHAnsi" w:eastAsiaTheme="majorEastAsia" w:hAnsiTheme="majorHAnsi" w:cstheme="majorBidi"/>
          <w:b/>
          <w:bCs/>
          <w:color w:val="365F91" w:themeColor="accent1" w:themeShade="BF"/>
          <w:sz w:val="28"/>
          <w:szCs w:val="28"/>
          <w:lang w:eastAsia="en-GB"/>
        </w:rPr>
        <w:tab/>
        <w:t>Document Overview</w:t>
      </w:r>
      <w:bookmarkEnd w:id="14"/>
      <w:bookmarkEnd w:id="13"/>
      <w:bookmarkEnd w:id="12"/>
    </w:p>
    <w:p w:rsidR="003A6FB9" w:rsidRPr="00654F5C" w:rsidRDefault="003A6FB9" w:rsidP="003A6FB9">
      <w:pPr>
        <w:pStyle w:val="Heading2"/>
      </w:pPr>
      <w:bookmarkStart w:id="15" w:name="_Toc285527626"/>
      <w:bookmarkStart w:id="16" w:name="_Toc267404070"/>
      <w:bookmarkStart w:id="17" w:name="_Toc330358963"/>
      <w:bookmarkStart w:id="18" w:name="_Toc330369004"/>
      <w:bookmarkStart w:id="19" w:name="_Toc267404071"/>
      <w:bookmarkStart w:id="20" w:name="_Toc285527627"/>
      <w:r>
        <w:t>1.1</w:t>
      </w:r>
      <w:r>
        <w:tab/>
      </w:r>
      <w:r w:rsidRPr="00654F5C">
        <w:t>Document Purpose</w:t>
      </w:r>
      <w:bookmarkEnd w:id="15"/>
      <w:bookmarkEnd w:id="16"/>
      <w:bookmarkEnd w:id="17"/>
      <w:bookmarkEnd w:id="18"/>
    </w:p>
    <w:p w:rsidR="003F5C30" w:rsidRPr="003A6FB9" w:rsidRDefault="003A6FB9" w:rsidP="003A6FB9">
      <w:r>
        <w:t xml:space="preserve">The purpose of this document is to define a set of test scenarios and procedures that will form the basis for the tests to be used as part of the overall BlackBerry Enterprise Server Testing Strategy.  </w:t>
      </w:r>
    </w:p>
    <w:p w:rsidR="003F5C30" w:rsidRPr="008925CE" w:rsidRDefault="003F5C30" w:rsidP="003F5C30">
      <w:pPr>
        <w:pStyle w:val="Heading2"/>
      </w:pPr>
      <w:bookmarkStart w:id="21" w:name="_Toc330358964"/>
      <w:bookmarkStart w:id="22" w:name="_Toc330369005"/>
      <w:bookmarkEnd w:id="19"/>
      <w:bookmarkEnd w:id="20"/>
      <w:r>
        <w:t>1.2</w:t>
      </w:r>
      <w:r>
        <w:tab/>
      </w:r>
      <w:r w:rsidRPr="008925CE">
        <w:t>Key Assumptions</w:t>
      </w:r>
      <w:bookmarkEnd w:id="21"/>
      <w:bookmarkEnd w:id="22"/>
    </w:p>
    <w:p w:rsidR="003F5C30" w:rsidRPr="00F961B6" w:rsidRDefault="003F5C30" w:rsidP="003F5C30">
      <w:r w:rsidRPr="00F961B6">
        <w:t>The following assumptions have been made in preparation of this document:</w:t>
      </w:r>
    </w:p>
    <w:p w:rsidR="003F5C30" w:rsidRPr="00F961B6" w:rsidRDefault="003F5C30" w:rsidP="003F5C30">
      <w:pPr>
        <w:pStyle w:val="Bullet"/>
        <w:rPr>
          <w:sz w:val="20"/>
          <w:szCs w:val="20"/>
        </w:rPr>
      </w:pPr>
      <w:r w:rsidRPr="00F961B6">
        <w:rPr>
          <w:sz w:val="20"/>
          <w:szCs w:val="20"/>
        </w:rPr>
        <w:t>The Testing is to be done in isolation on a vanilla build of Exchange and AD.</w:t>
      </w:r>
    </w:p>
    <w:p w:rsidR="003F5C30" w:rsidRPr="00F961B6" w:rsidRDefault="003F5C30" w:rsidP="003F5C30">
      <w:pPr>
        <w:pStyle w:val="Bullet"/>
        <w:rPr>
          <w:sz w:val="20"/>
          <w:szCs w:val="20"/>
        </w:rPr>
      </w:pPr>
      <w:r w:rsidRPr="00F961B6">
        <w:rPr>
          <w:sz w:val="20"/>
          <w:szCs w:val="20"/>
        </w:rPr>
        <w:t>There will be an ability to connect to the internet for some of the tests.</w:t>
      </w:r>
    </w:p>
    <w:p w:rsidR="003F5C30" w:rsidRPr="008925CE" w:rsidRDefault="003F5C30" w:rsidP="003F5C30">
      <w:pPr>
        <w:pStyle w:val="Heading2"/>
      </w:pPr>
      <w:bookmarkStart w:id="23" w:name="_Toc285527628"/>
      <w:bookmarkStart w:id="24" w:name="_Toc267404072"/>
      <w:bookmarkStart w:id="25" w:name="_Toc330358965"/>
      <w:bookmarkStart w:id="26" w:name="_Toc330369006"/>
      <w:r>
        <w:t>1.3</w:t>
      </w:r>
      <w:r>
        <w:tab/>
      </w:r>
      <w:r w:rsidRPr="008925CE">
        <w:t>Out of Scope</w:t>
      </w:r>
      <w:bookmarkEnd w:id="23"/>
      <w:bookmarkEnd w:id="24"/>
      <w:bookmarkEnd w:id="25"/>
      <w:bookmarkEnd w:id="26"/>
    </w:p>
    <w:p w:rsidR="003F5C30" w:rsidRPr="00F961B6" w:rsidRDefault="003F5C30" w:rsidP="003F5C30">
      <w:r w:rsidRPr="00F961B6">
        <w:t>The following items are considered to be out of scope:</w:t>
      </w:r>
    </w:p>
    <w:p w:rsidR="003F5C30" w:rsidRPr="00F961B6" w:rsidRDefault="003F5C30" w:rsidP="003F5C30">
      <w:pPr>
        <w:pStyle w:val="Bullet"/>
        <w:rPr>
          <w:sz w:val="20"/>
          <w:szCs w:val="20"/>
        </w:rPr>
      </w:pPr>
      <w:r w:rsidRPr="00F961B6">
        <w:rPr>
          <w:sz w:val="20"/>
          <w:szCs w:val="20"/>
        </w:rPr>
        <w:t>Stress and performance testing.</w:t>
      </w:r>
    </w:p>
    <w:p w:rsidR="003F5C30" w:rsidRPr="00F961B6" w:rsidRDefault="003F5C30" w:rsidP="003F5C30">
      <w:pPr>
        <w:pStyle w:val="Bullet"/>
        <w:rPr>
          <w:sz w:val="20"/>
          <w:szCs w:val="20"/>
        </w:rPr>
      </w:pPr>
      <w:r w:rsidRPr="00F961B6">
        <w:rPr>
          <w:sz w:val="20"/>
          <w:szCs w:val="20"/>
        </w:rPr>
        <w:t xml:space="preserve">Testing against the current infrastructure directly or emulated. </w:t>
      </w:r>
    </w:p>
    <w:p w:rsidR="003F5C30" w:rsidRPr="008925CE" w:rsidRDefault="003F5C30" w:rsidP="003F5C30">
      <w:pPr>
        <w:pStyle w:val="Heading2"/>
      </w:pPr>
      <w:bookmarkStart w:id="27" w:name="_Toc285527629"/>
      <w:bookmarkStart w:id="28" w:name="_Toc267404073"/>
      <w:bookmarkStart w:id="29" w:name="_Toc330358966"/>
      <w:bookmarkStart w:id="30" w:name="_Toc330369007"/>
      <w:r>
        <w:t>1.4</w:t>
      </w:r>
      <w:r>
        <w:tab/>
      </w:r>
      <w:r w:rsidRPr="008925CE">
        <w:t>Reference Documents</w:t>
      </w:r>
      <w:bookmarkEnd w:id="27"/>
      <w:bookmarkEnd w:id="28"/>
      <w:bookmarkEnd w:id="29"/>
      <w:bookmarkEnd w:id="30"/>
    </w:p>
    <w:p w:rsidR="003F5C30" w:rsidRDefault="003F5C30" w:rsidP="003F5C30">
      <w:pPr>
        <w:pStyle w:val="Bullet"/>
        <w:rPr>
          <w:sz w:val="20"/>
          <w:szCs w:val="20"/>
        </w:rPr>
      </w:pPr>
      <w:r>
        <w:rPr>
          <w:sz w:val="20"/>
          <w:szCs w:val="20"/>
        </w:rPr>
        <w:t>Blackberry Enterprise Server</w:t>
      </w:r>
      <w:r w:rsidRPr="00F961B6">
        <w:rPr>
          <w:sz w:val="20"/>
          <w:szCs w:val="20"/>
        </w:rPr>
        <w:t xml:space="preserve"> 2010 Installation document.</w:t>
      </w:r>
    </w:p>
    <w:p w:rsidR="00C94824" w:rsidRPr="00C94824" w:rsidRDefault="00C94824" w:rsidP="00C94824">
      <w:pPr>
        <w:pStyle w:val="Bullet"/>
        <w:rPr>
          <w:sz w:val="20"/>
          <w:szCs w:val="20"/>
        </w:rPr>
      </w:pPr>
      <w:r>
        <w:rPr>
          <w:sz w:val="20"/>
          <w:szCs w:val="20"/>
        </w:rPr>
        <w:t>Exchange Server 2010 Test Environment – Detailed Design</w:t>
      </w:r>
    </w:p>
    <w:p w:rsidR="003F5C30" w:rsidRPr="008925CE" w:rsidRDefault="003F5C30" w:rsidP="003F5C30">
      <w:pPr>
        <w:pStyle w:val="Heading2"/>
      </w:pPr>
      <w:bookmarkStart w:id="31" w:name="_Toc285527630"/>
      <w:bookmarkStart w:id="32" w:name="_Toc330358967"/>
      <w:bookmarkStart w:id="33" w:name="_Toc330369008"/>
      <w:r>
        <w:t>1.5</w:t>
      </w:r>
      <w:r>
        <w:tab/>
      </w:r>
      <w:r w:rsidRPr="008925CE">
        <w:t>Test Environment</w:t>
      </w:r>
      <w:bookmarkEnd w:id="31"/>
      <w:bookmarkEnd w:id="32"/>
      <w:bookmarkEnd w:id="33"/>
    </w:p>
    <w:p w:rsidR="003F5C30" w:rsidRDefault="003F5C30" w:rsidP="003F5C30">
      <w:r>
        <w:t xml:space="preserve">The messaging test lab environments will be required to undertake the test scenarios detailed in this document.  All of the components will be available in the Messaging Test </w:t>
      </w:r>
      <w:r w:rsidR="003D5AA5">
        <w:t>Lab;</w:t>
      </w:r>
      <w:r>
        <w:t xml:space="preserve"> however testing will also be undertaken in production environments throughout the project lifecycle and as part of User Acceptance Testing.</w:t>
      </w:r>
    </w:p>
    <w:p w:rsidR="003F5C30" w:rsidRDefault="003F5C30">
      <w:r>
        <w:br w:type="page"/>
      </w:r>
    </w:p>
    <w:p w:rsidR="003F5C30" w:rsidRPr="00A56D04" w:rsidRDefault="00A56D04" w:rsidP="00A56D04">
      <w:pPr>
        <w:pStyle w:val="Heading1"/>
      </w:pPr>
      <w:bookmarkStart w:id="34" w:name="_Toc276128800"/>
      <w:bookmarkStart w:id="35" w:name="_Toc330369009"/>
      <w:r w:rsidRPr="00A56D04">
        <w:lastRenderedPageBreak/>
        <w:t>2.0</w:t>
      </w:r>
      <w:r w:rsidRPr="00A56D04">
        <w:tab/>
      </w:r>
      <w:r w:rsidR="003F5C30" w:rsidRPr="00A56D04">
        <w:t>Blackberry Tests</w:t>
      </w:r>
      <w:bookmarkEnd w:id="34"/>
      <w:bookmarkEnd w:id="35"/>
    </w:p>
    <w:p w:rsidR="003F5C30" w:rsidRPr="003B0904" w:rsidRDefault="00A56D04" w:rsidP="003F5C30">
      <w:pPr>
        <w:pStyle w:val="Heading2"/>
        <w:keepLines w:val="0"/>
        <w:numPr>
          <w:ilvl w:val="1"/>
          <w:numId w:val="0"/>
        </w:numPr>
        <w:spacing w:before="240"/>
        <w:ind w:left="576" w:hanging="576"/>
        <w:rPr>
          <w:bCs w:val="0"/>
        </w:rPr>
      </w:pPr>
      <w:bookmarkStart w:id="36" w:name="_Toc276128801"/>
      <w:bookmarkStart w:id="37" w:name="_Toc330369010"/>
      <w:r w:rsidRPr="003B0904">
        <w:rPr>
          <w:bCs w:val="0"/>
        </w:rPr>
        <w:t>2.1</w:t>
      </w:r>
      <w:r w:rsidRPr="003B0904">
        <w:rPr>
          <w:bCs w:val="0"/>
        </w:rPr>
        <w:tab/>
      </w:r>
      <w:bookmarkEnd w:id="36"/>
      <w:r w:rsidRPr="003B0904">
        <w:rPr>
          <w:bCs w:val="0"/>
        </w:rPr>
        <w:t>Services Installed OK and Running</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6913"/>
      </w:tblGrid>
      <w:tr w:rsidR="003F5C30" w:rsidTr="003D5AA5">
        <w:trPr>
          <w:trHeight w:val="567"/>
        </w:trPr>
        <w:tc>
          <w:tcPr>
            <w:tcW w:w="232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b/>
                <w:szCs w:val="24"/>
              </w:rPr>
            </w:pPr>
            <w:r>
              <w:rPr>
                <w:b/>
              </w:rPr>
              <w:t>Scenario ID:</w:t>
            </w:r>
          </w:p>
        </w:tc>
        <w:tc>
          <w:tcPr>
            <w:tcW w:w="691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szCs w:val="24"/>
              </w:rPr>
            </w:pPr>
            <w:r>
              <w:t>BES-001</w:t>
            </w:r>
          </w:p>
        </w:tc>
      </w:tr>
      <w:tr w:rsidR="003F5C30" w:rsidTr="003D5AA5">
        <w:trPr>
          <w:trHeight w:val="425"/>
        </w:trPr>
        <w:tc>
          <w:tcPr>
            <w:tcW w:w="232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Procedure Description:</w:t>
            </w:r>
          </w:p>
        </w:tc>
        <w:tc>
          <w:tcPr>
            <w:tcW w:w="691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Services Installed okay and running</w:t>
            </w:r>
          </w:p>
        </w:tc>
      </w:tr>
      <w:tr w:rsidR="003F5C30" w:rsidTr="003D5AA5">
        <w:trPr>
          <w:trHeight w:val="425"/>
        </w:trPr>
        <w:tc>
          <w:tcPr>
            <w:tcW w:w="232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Prerequisites:</w:t>
            </w:r>
          </w:p>
        </w:tc>
        <w:tc>
          <w:tcPr>
            <w:tcW w:w="6913" w:type="dxa"/>
            <w:tcBorders>
              <w:top w:val="single" w:sz="4" w:space="0" w:color="auto"/>
              <w:left w:val="single" w:sz="4" w:space="0" w:color="auto"/>
              <w:bottom w:val="single" w:sz="4" w:space="0" w:color="auto"/>
              <w:right w:val="single" w:sz="4" w:space="0" w:color="auto"/>
            </w:tcBorders>
            <w:vAlign w:val="center"/>
            <w:hideMark/>
          </w:tcPr>
          <w:p w:rsidR="003F5C30" w:rsidRDefault="003F5C30" w:rsidP="001E2207">
            <w:pPr>
              <w:pStyle w:val="BulletinTable"/>
              <w:numPr>
                <w:ilvl w:val="0"/>
                <w:numId w:val="0"/>
              </w:numPr>
              <w:ind w:left="357" w:hanging="357"/>
            </w:pPr>
            <w:r>
              <w:t>BlackBerry 5.0 SP</w:t>
            </w:r>
            <w:r w:rsidR="00D4191C">
              <w:t>3</w:t>
            </w:r>
            <w:r>
              <w:t xml:space="preserve"> is installed</w:t>
            </w:r>
          </w:p>
        </w:tc>
      </w:tr>
      <w:tr w:rsidR="003F5C30" w:rsidTr="003D5AA5">
        <w:trPr>
          <w:trHeight w:val="567"/>
        </w:trPr>
        <w:tc>
          <w:tcPr>
            <w:tcW w:w="2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Step</w:t>
            </w:r>
          </w:p>
        </w:tc>
        <w:tc>
          <w:tcPr>
            <w:tcW w:w="6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Actions</w:t>
            </w:r>
          </w:p>
        </w:tc>
      </w:tr>
      <w:tr w:rsidR="003F5C30" w:rsidTr="003D5AA5">
        <w:trPr>
          <w:trHeight w:val="425"/>
        </w:trPr>
        <w:tc>
          <w:tcPr>
            <w:tcW w:w="232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1.</w:t>
            </w:r>
          </w:p>
        </w:tc>
        <w:tc>
          <w:tcPr>
            <w:tcW w:w="691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Logon to the BlackBerry Server</w:t>
            </w:r>
          </w:p>
        </w:tc>
      </w:tr>
      <w:tr w:rsidR="003F5C30" w:rsidTr="003D5AA5">
        <w:trPr>
          <w:trHeight w:val="425"/>
        </w:trPr>
        <w:tc>
          <w:tcPr>
            <w:tcW w:w="232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2.</w:t>
            </w:r>
          </w:p>
        </w:tc>
        <w:tc>
          <w:tcPr>
            <w:tcW w:w="691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Open Windows Powershell</w:t>
            </w:r>
          </w:p>
        </w:tc>
      </w:tr>
      <w:tr w:rsidR="003F5C30" w:rsidTr="003D5AA5">
        <w:trPr>
          <w:trHeight w:val="425"/>
        </w:trPr>
        <w:tc>
          <w:tcPr>
            <w:tcW w:w="232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3.</w:t>
            </w:r>
          </w:p>
        </w:tc>
        <w:tc>
          <w:tcPr>
            <w:tcW w:w="691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Run: Get-</w:t>
            </w:r>
            <w:proofErr w:type="spellStart"/>
            <w:r>
              <w:t>WmiObject</w:t>
            </w:r>
            <w:proofErr w:type="spellEnd"/>
            <w:r>
              <w:t xml:space="preserve"> win32_service | Select Name, Status, </w:t>
            </w:r>
            <w:proofErr w:type="spellStart"/>
            <w:r>
              <w:t>StartMode</w:t>
            </w:r>
            <w:proofErr w:type="spellEnd"/>
            <w:r>
              <w:t xml:space="preserve">, State, </w:t>
            </w:r>
            <w:proofErr w:type="spellStart"/>
            <w:r>
              <w:t>DisplayName</w:t>
            </w:r>
            <w:proofErr w:type="spellEnd"/>
            <w:r>
              <w:t xml:space="preserve"> | where {$_.</w:t>
            </w:r>
            <w:proofErr w:type="spellStart"/>
            <w:r>
              <w:t>DisplayName</w:t>
            </w:r>
            <w:proofErr w:type="spellEnd"/>
            <w:r>
              <w:t xml:space="preserve"> -like "*Black*"} | FT -</w:t>
            </w:r>
            <w:proofErr w:type="spellStart"/>
            <w:r>
              <w:t>AutoSize</w:t>
            </w:r>
            <w:proofErr w:type="spellEnd"/>
            <w:r>
              <w:t xml:space="preserve"> -wrap</w:t>
            </w:r>
          </w:p>
        </w:tc>
      </w:tr>
      <w:tr w:rsidR="003F5C30" w:rsidTr="003D5AA5">
        <w:trPr>
          <w:trHeight w:val="425"/>
        </w:trPr>
        <w:tc>
          <w:tcPr>
            <w:tcW w:w="232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4.</w:t>
            </w:r>
          </w:p>
        </w:tc>
        <w:tc>
          <w:tcPr>
            <w:tcW w:w="691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2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5.</w:t>
            </w:r>
          </w:p>
        </w:tc>
        <w:tc>
          <w:tcPr>
            <w:tcW w:w="691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2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Expected Result</w:t>
            </w:r>
          </w:p>
        </w:tc>
        <w:tc>
          <w:tcPr>
            <w:tcW w:w="691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All automatic services should be started</w:t>
            </w:r>
          </w:p>
        </w:tc>
      </w:tr>
      <w:tr w:rsidR="003F5C30" w:rsidTr="003D5AA5">
        <w:trPr>
          <w:trHeight w:val="425"/>
        </w:trPr>
        <w:tc>
          <w:tcPr>
            <w:tcW w:w="232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Actual Result</w:t>
            </w:r>
          </w:p>
        </w:tc>
        <w:tc>
          <w:tcPr>
            <w:tcW w:w="691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bl>
    <w:p w:rsidR="003F5C30" w:rsidRDefault="003F5C30" w:rsidP="003F5C30">
      <w:pPr>
        <w:rPr>
          <w:rFonts w:ascii="Arial" w:hAnsi="Arial"/>
          <w:sz w:val="20"/>
        </w:rPr>
      </w:pPr>
    </w:p>
    <w:p w:rsidR="003B0904" w:rsidRDefault="003B0904" w:rsidP="003B0904">
      <w:pPr>
        <w:pStyle w:val="Heading2"/>
      </w:pPr>
      <w:bookmarkStart w:id="38" w:name="_Toc330369011"/>
      <w:r>
        <w:t>2.2</w:t>
      </w:r>
      <w:r>
        <w:tab/>
        <w:t>BBSRPTest</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6914"/>
      </w:tblGrid>
      <w:tr w:rsidR="003F5C30" w:rsidTr="003D5AA5">
        <w:trPr>
          <w:trHeight w:val="567"/>
        </w:trPr>
        <w:tc>
          <w:tcPr>
            <w:tcW w:w="2328"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b/>
                <w:szCs w:val="24"/>
              </w:rPr>
            </w:pPr>
            <w:r>
              <w:rPr>
                <w:b/>
              </w:rPr>
              <w:t>Scenario ID:</w:t>
            </w:r>
          </w:p>
        </w:tc>
        <w:tc>
          <w:tcPr>
            <w:tcW w:w="6914"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szCs w:val="24"/>
              </w:rPr>
            </w:pPr>
            <w:r>
              <w:t>BES-002</w:t>
            </w:r>
          </w:p>
        </w:tc>
      </w:tr>
      <w:tr w:rsidR="003F5C30" w:rsidTr="003D5AA5">
        <w:trPr>
          <w:trHeight w:val="425"/>
        </w:trPr>
        <w:tc>
          <w:tcPr>
            <w:tcW w:w="232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Procedure Description:</w:t>
            </w:r>
          </w:p>
        </w:tc>
        <w:tc>
          <w:tcPr>
            <w:tcW w:w="691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Run BBSRPTest</w:t>
            </w:r>
          </w:p>
        </w:tc>
      </w:tr>
      <w:tr w:rsidR="003F5C30" w:rsidTr="003D5AA5">
        <w:trPr>
          <w:trHeight w:val="425"/>
        </w:trPr>
        <w:tc>
          <w:tcPr>
            <w:tcW w:w="232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Prerequisites:</w:t>
            </w:r>
          </w:p>
        </w:tc>
        <w:tc>
          <w:tcPr>
            <w:tcW w:w="6914" w:type="dxa"/>
            <w:tcBorders>
              <w:top w:val="single" w:sz="4" w:space="0" w:color="auto"/>
              <w:left w:val="single" w:sz="4" w:space="0" w:color="auto"/>
              <w:bottom w:val="single" w:sz="4" w:space="0" w:color="auto"/>
              <w:right w:val="single" w:sz="4" w:space="0" w:color="auto"/>
            </w:tcBorders>
            <w:vAlign w:val="center"/>
            <w:hideMark/>
          </w:tcPr>
          <w:p w:rsidR="003F5C30" w:rsidRDefault="003F5C30" w:rsidP="001E2207">
            <w:pPr>
              <w:pStyle w:val="BulletinTable"/>
              <w:numPr>
                <w:ilvl w:val="0"/>
                <w:numId w:val="0"/>
              </w:numPr>
              <w:ind w:left="357" w:hanging="357"/>
            </w:pPr>
            <w:r>
              <w:t>BlackBerry 5.0 SP</w:t>
            </w:r>
            <w:r w:rsidR="00D4191C">
              <w:t>3</w:t>
            </w:r>
            <w:r>
              <w:t xml:space="preserve"> is installed</w:t>
            </w:r>
          </w:p>
        </w:tc>
      </w:tr>
      <w:tr w:rsidR="003F5C30" w:rsidTr="003D5AA5">
        <w:trPr>
          <w:trHeight w:val="567"/>
        </w:trPr>
        <w:tc>
          <w:tcPr>
            <w:tcW w:w="2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Step</w:t>
            </w:r>
          </w:p>
        </w:tc>
        <w:tc>
          <w:tcPr>
            <w:tcW w:w="6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Actions</w:t>
            </w:r>
          </w:p>
        </w:tc>
      </w:tr>
      <w:tr w:rsidR="003F5C30" w:rsidTr="003D5AA5">
        <w:trPr>
          <w:trHeight w:val="425"/>
        </w:trPr>
        <w:tc>
          <w:tcPr>
            <w:tcW w:w="232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1.</w:t>
            </w:r>
          </w:p>
        </w:tc>
        <w:tc>
          <w:tcPr>
            <w:tcW w:w="691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Logon to the BlackBerry Server</w:t>
            </w:r>
          </w:p>
        </w:tc>
      </w:tr>
      <w:tr w:rsidR="003F5C30" w:rsidTr="003D5AA5">
        <w:trPr>
          <w:trHeight w:val="425"/>
        </w:trPr>
        <w:tc>
          <w:tcPr>
            <w:tcW w:w="232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2.</w:t>
            </w:r>
          </w:p>
        </w:tc>
        <w:tc>
          <w:tcPr>
            <w:tcW w:w="691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Open a command prompt and navigate to D:\Program Files (x86)\Research In Motion\BlackBerry Enterprise Server</w:t>
            </w:r>
          </w:p>
        </w:tc>
      </w:tr>
      <w:tr w:rsidR="003F5C30" w:rsidTr="003D5AA5">
        <w:trPr>
          <w:trHeight w:val="425"/>
        </w:trPr>
        <w:tc>
          <w:tcPr>
            <w:tcW w:w="232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3.</w:t>
            </w:r>
          </w:p>
        </w:tc>
        <w:tc>
          <w:tcPr>
            <w:tcW w:w="691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Run BBSRPtest.exe</w:t>
            </w:r>
          </w:p>
        </w:tc>
      </w:tr>
      <w:tr w:rsidR="003F5C30" w:rsidTr="003D5AA5">
        <w:trPr>
          <w:trHeight w:val="425"/>
        </w:trPr>
        <w:tc>
          <w:tcPr>
            <w:tcW w:w="232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4.</w:t>
            </w:r>
          </w:p>
        </w:tc>
        <w:tc>
          <w:tcPr>
            <w:tcW w:w="6914"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2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5.</w:t>
            </w:r>
          </w:p>
        </w:tc>
        <w:tc>
          <w:tcPr>
            <w:tcW w:w="6914"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2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Expected Result</w:t>
            </w:r>
          </w:p>
        </w:tc>
        <w:tc>
          <w:tcPr>
            <w:tcW w:w="691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Success</w:t>
            </w:r>
          </w:p>
        </w:tc>
      </w:tr>
      <w:tr w:rsidR="003F5C30" w:rsidTr="003D5AA5">
        <w:trPr>
          <w:trHeight w:val="425"/>
        </w:trPr>
        <w:tc>
          <w:tcPr>
            <w:tcW w:w="232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Actual Result</w:t>
            </w:r>
          </w:p>
        </w:tc>
        <w:tc>
          <w:tcPr>
            <w:tcW w:w="6914"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bl>
    <w:p w:rsidR="003D5AA5" w:rsidRDefault="003D5AA5" w:rsidP="00461CDB">
      <w:pPr>
        <w:pStyle w:val="Heading2"/>
      </w:pPr>
      <w:bookmarkStart w:id="39" w:name="_Toc330369012"/>
    </w:p>
    <w:p w:rsidR="003D5AA5" w:rsidRDefault="003D5AA5">
      <w:pPr>
        <w:rPr>
          <w:rFonts w:asciiTheme="majorHAnsi" w:eastAsiaTheme="majorEastAsia" w:hAnsiTheme="majorHAnsi" w:cstheme="majorBidi"/>
          <w:b/>
          <w:bCs/>
          <w:color w:val="4F81BD" w:themeColor="accent1"/>
          <w:sz w:val="26"/>
          <w:szCs w:val="26"/>
          <w:lang w:eastAsia="en-GB"/>
        </w:rPr>
      </w:pPr>
      <w:r>
        <w:br w:type="page"/>
      </w:r>
    </w:p>
    <w:p w:rsidR="003F5C30" w:rsidRDefault="00461CDB" w:rsidP="00461CDB">
      <w:pPr>
        <w:pStyle w:val="Heading2"/>
      </w:pPr>
      <w:r>
        <w:lastRenderedPageBreak/>
        <w:t>2.3</w:t>
      </w:r>
      <w:r>
        <w:tab/>
      </w:r>
      <w:proofErr w:type="spellStart"/>
      <w:r>
        <w:t>Webdav</w:t>
      </w:r>
      <w:proofErr w:type="spellEnd"/>
      <w:r>
        <w:t xml:space="preserve"> Test</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918"/>
      </w:tblGrid>
      <w:tr w:rsidR="003F5C30" w:rsidTr="003D5AA5">
        <w:trPr>
          <w:trHeight w:val="567"/>
        </w:trPr>
        <w:tc>
          <w:tcPr>
            <w:tcW w:w="2324"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b/>
                <w:szCs w:val="24"/>
              </w:rPr>
            </w:pPr>
            <w:r>
              <w:rPr>
                <w:b/>
              </w:rPr>
              <w:t>Scenario ID:</w:t>
            </w:r>
          </w:p>
        </w:tc>
        <w:tc>
          <w:tcPr>
            <w:tcW w:w="6918"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szCs w:val="24"/>
              </w:rPr>
            </w:pPr>
            <w:r>
              <w:t>BES-003</w:t>
            </w:r>
          </w:p>
        </w:tc>
      </w:tr>
      <w:tr w:rsidR="003F5C30" w:rsidTr="003D5AA5">
        <w:trPr>
          <w:trHeight w:val="425"/>
        </w:trPr>
        <w:tc>
          <w:tcPr>
            <w:tcW w:w="232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Procedure Description:</w:t>
            </w:r>
          </w:p>
        </w:tc>
        <w:tc>
          <w:tcPr>
            <w:tcW w:w="691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proofErr w:type="spellStart"/>
            <w:r>
              <w:t>Webdav</w:t>
            </w:r>
            <w:proofErr w:type="spellEnd"/>
            <w:r>
              <w:t xml:space="preserve"> test</w:t>
            </w:r>
          </w:p>
        </w:tc>
      </w:tr>
      <w:tr w:rsidR="003F5C30" w:rsidTr="003D5AA5">
        <w:trPr>
          <w:trHeight w:val="425"/>
        </w:trPr>
        <w:tc>
          <w:tcPr>
            <w:tcW w:w="232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Prerequisites:</w:t>
            </w:r>
          </w:p>
        </w:tc>
        <w:tc>
          <w:tcPr>
            <w:tcW w:w="6918" w:type="dxa"/>
            <w:tcBorders>
              <w:top w:val="single" w:sz="4" w:space="0" w:color="auto"/>
              <w:left w:val="single" w:sz="4" w:space="0" w:color="auto"/>
              <w:bottom w:val="single" w:sz="4" w:space="0" w:color="auto"/>
              <w:right w:val="single" w:sz="4" w:space="0" w:color="auto"/>
            </w:tcBorders>
            <w:vAlign w:val="center"/>
            <w:hideMark/>
          </w:tcPr>
          <w:p w:rsidR="003F5C30" w:rsidRDefault="003F5C30" w:rsidP="001E2207">
            <w:pPr>
              <w:pStyle w:val="BulletinTable"/>
              <w:numPr>
                <w:ilvl w:val="0"/>
                <w:numId w:val="0"/>
              </w:numPr>
              <w:ind w:left="357" w:hanging="357"/>
            </w:pPr>
            <w:r>
              <w:t>BlackBerry 5.0 SP</w:t>
            </w:r>
            <w:r w:rsidR="00D4191C">
              <w:t>3</w:t>
            </w:r>
            <w:r>
              <w:t xml:space="preserve"> is installed</w:t>
            </w:r>
          </w:p>
        </w:tc>
      </w:tr>
      <w:tr w:rsidR="003F5C30" w:rsidTr="003D5AA5">
        <w:trPr>
          <w:trHeight w:val="567"/>
        </w:trPr>
        <w:tc>
          <w:tcPr>
            <w:tcW w:w="2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Step</w:t>
            </w:r>
          </w:p>
        </w:tc>
        <w:tc>
          <w:tcPr>
            <w:tcW w:w="6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Actions</w:t>
            </w:r>
          </w:p>
        </w:tc>
      </w:tr>
      <w:tr w:rsidR="003F5C30" w:rsidTr="003D5AA5">
        <w:trPr>
          <w:trHeight w:val="425"/>
        </w:trPr>
        <w:tc>
          <w:tcPr>
            <w:tcW w:w="232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1.</w:t>
            </w:r>
          </w:p>
        </w:tc>
        <w:tc>
          <w:tcPr>
            <w:tcW w:w="691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Logon to the BlackBerry Server</w:t>
            </w:r>
          </w:p>
        </w:tc>
      </w:tr>
      <w:tr w:rsidR="003F5C30" w:rsidTr="003D5AA5">
        <w:trPr>
          <w:trHeight w:val="425"/>
        </w:trPr>
        <w:tc>
          <w:tcPr>
            <w:tcW w:w="232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2.</w:t>
            </w:r>
          </w:p>
        </w:tc>
        <w:tc>
          <w:tcPr>
            <w:tcW w:w="691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Open a command prompt and navigate to D:\Program Files (x86)\Research In Motion\BlackBerry Enterprise Server\Utility</w:t>
            </w:r>
          </w:p>
        </w:tc>
      </w:tr>
      <w:tr w:rsidR="003F5C30" w:rsidTr="003D5AA5">
        <w:trPr>
          <w:trHeight w:val="425"/>
        </w:trPr>
        <w:tc>
          <w:tcPr>
            <w:tcW w:w="232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3.</w:t>
            </w:r>
          </w:p>
        </w:tc>
        <w:tc>
          <w:tcPr>
            <w:tcW w:w="691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Run EwsTest.exe tv_besadmin_SVC@bg-group.com</w:t>
            </w:r>
          </w:p>
        </w:tc>
      </w:tr>
      <w:tr w:rsidR="003F5C30" w:rsidTr="003D5AA5">
        <w:trPr>
          <w:trHeight w:val="425"/>
        </w:trPr>
        <w:tc>
          <w:tcPr>
            <w:tcW w:w="232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4.</w:t>
            </w:r>
          </w:p>
        </w:tc>
        <w:tc>
          <w:tcPr>
            <w:tcW w:w="6918"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2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5.</w:t>
            </w:r>
          </w:p>
        </w:tc>
        <w:tc>
          <w:tcPr>
            <w:tcW w:w="6918"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2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Expected Result</w:t>
            </w:r>
          </w:p>
        </w:tc>
        <w:tc>
          <w:tcPr>
            <w:tcW w:w="6918"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Success</w:t>
            </w:r>
          </w:p>
        </w:tc>
      </w:tr>
      <w:tr w:rsidR="003F5C30" w:rsidTr="003D5AA5">
        <w:trPr>
          <w:trHeight w:val="425"/>
        </w:trPr>
        <w:tc>
          <w:tcPr>
            <w:tcW w:w="2324"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Actual Result</w:t>
            </w:r>
          </w:p>
        </w:tc>
        <w:tc>
          <w:tcPr>
            <w:tcW w:w="6918"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bl>
    <w:p w:rsidR="003F5C30" w:rsidRDefault="00461CDB" w:rsidP="00461CDB">
      <w:pPr>
        <w:pStyle w:val="Heading2"/>
      </w:pPr>
      <w:bookmarkStart w:id="40" w:name="_Toc330369013"/>
      <w:r>
        <w:t>2.4</w:t>
      </w:r>
      <w:r>
        <w:tab/>
        <w:t>Clear Event Log</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910"/>
      </w:tblGrid>
      <w:tr w:rsidR="003F5C30" w:rsidTr="003D5AA5">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b/>
                <w:szCs w:val="24"/>
              </w:rPr>
            </w:pPr>
            <w:r>
              <w:rPr>
                <w:b/>
              </w:rPr>
              <w:t>Scenario ID:</w:t>
            </w:r>
          </w:p>
        </w:tc>
        <w:tc>
          <w:tcPr>
            <w:tcW w:w="691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szCs w:val="24"/>
              </w:rPr>
            </w:pPr>
            <w:r>
              <w:t>BES-004</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Procedure Description:</w:t>
            </w:r>
          </w:p>
        </w:tc>
        <w:tc>
          <w:tcPr>
            <w:tcW w:w="6910"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Clear event log</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Prerequisites:</w:t>
            </w:r>
          </w:p>
        </w:tc>
        <w:tc>
          <w:tcPr>
            <w:tcW w:w="6910" w:type="dxa"/>
            <w:tcBorders>
              <w:top w:val="single" w:sz="4" w:space="0" w:color="auto"/>
              <w:left w:val="single" w:sz="4" w:space="0" w:color="auto"/>
              <w:bottom w:val="single" w:sz="4" w:space="0" w:color="auto"/>
              <w:right w:val="single" w:sz="4" w:space="0" w:color="auto"/>
            </w:tcBorders>
            <w:vAlign w:val="center"/>
            <w:hideMark/>
          </w:tcPr>
          <w:p w:rsidR="003F5C30" w:rsidRDefault="003F5C30" w:rsidP="001E2207">
            <w:pPr>
              <w:pStyle w:val="BulletinTable"/>
              <w:numPr>
                <w:ilvl w:val="0"/>
                <w:numId w:val="0"/>
              </w:numPr>
              <w:ind w:left="357" w:hanging="357"/>
            </w:pPr>
            <w:r>
              <w:t>BlackBerry 5.0 SP</w:t>
            </w:r>
            <w:r w:rsidR="00D4191C">
              <w:t>3</w:t>
            </w:r>
            <w:r>
              <w:t xml:space="preserve"> is installed</w:t>
            </w:r>
          </w:p>
        </w:tc>
      </w:tr>
      <w:tr w:rsidR="003F5C30" w:rsidTr="003D5AA5">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Step</w:t>
            </w:r>
          </w:p>
        </w:tc>
        <w:tc>
          <w:tcPr>
            <w:tcW w:w="6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Actions</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1.</w:t>
            </w:r>
          </w:p>
        </w:tc>
        <w:tc>
          <w:tcPr>
            <w:tcW w:w="6910"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Logon to the BlackBerry Server</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2.</w:t>
            </w:r>
          </w:p>
        </w:tc>
        <w:tc>
          <w:tcPr>
            <w:tcW w:w="6910"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Open Event Viewer</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3.</w:t>
            </w:r>
          </w:p>
        </w:tc>
        <w:tc>
          <w:tcPr>
            <w:tcW w:w="6910"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Chec</w:t>
            </w:r>
            <w:r w:rsidR="00461CDB">
              <w:t>k</w:t>
            </w:r>
            <w:r>
              <w:t xml:space="preserve"> for new Warnings or Errors</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4.</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5.</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Expected Result</w:t>
            </w:r>
          </w:p>
        </w:tc>
        <w:tc>
          <w:tcPr>
            <w:tcW w:w="6910"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There should be none</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Actual Result</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bl>
    <w:p w:rsidR="003F5C30" w:rsidRDefault="003F5C30" w:rsidP="003F5C30">
      <w:pPr>
        <w:rPr>
          <w:rFonts w:ascii="Arial" w:hAnsi="Arial"/>
          <w:sz w:val="20"/>
        </w:rPr>
      </w:pPr>
    </w:p>
    <w:p w:rsidR="003F5C30" w:rsidRDefault="003F5C30" w:rsidP="003F5C30">
      <w:pPr>
        <w:spacing w:after="0"/>
        <w:rPr>
          <w:rFonts w:cs="Arial"/>
          <w:b/>
          <w:bCs/>
          <w:sz w:val="24"/>
          <w:szCs w:val="20"/>
          <w:lang w:val="en-US"/>
        </w:rPr>
      </w:pPr>
      <w:r>
        <w:br w:type="page"/>
      </w:r>
    </w:p>
    <w:p w:rsidR="003F5C30" w:rsidRDefault="00611955" w:rsidP="00611955">
      <w:pPr>
        <w:pStyle w:val="Heading1"/>
      </w:pPr>
      <w:bookmarkStart w:id="41" w:name="_Toc276128802"/>
      <w:bookmarkStart w:id="42" w:name="_Toc330369014"/>
      <w:r>
        <w:lastRenderedPageBreak/>
        <w:t>3.0</w:t>
      </w:r>
      <w:r>
        <w:tab/>
      </w:r>
      <w:r w:rsidR="003F5C30">
        <w:t xml:space="preserve">Disaster Recovery / High </w:t>
      </w:r>
      <w:bookmarkEnd w:id="41"/>
      <w:bookmarkEnd w:id="42"/>
      <w:r w:rsidR="00671A74">
        <w:t>Availability</w:t>
      </w:r>
    </w:p>
    <w:p w:rsidR="00611955" w:rsidRPr="00611955" w:rsidRDefault="00611955" w:rsidP="00611955">
      <w:pPr>
        <w:pStyle w:val="Heading2"/>
      </w:pPr>
      <w:bookmarkStart w:id="43" w:name="_Toc330369015"/>
      <w:r>
        <w:t>3.1</w:t>
      </w:r>
      <w:r>
        <w:tab/>
        <w:t>BES Failure to Passive Node</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6943"/>
      </w:tblGrid>
      <w:tr w:rsidR="003F5C30" w:rsidTr="003D5AA5">
        <w:trPr>
          <w:trHeight w:val="567"/>
        </w:trPr>
        <w:tc>
          <w:tcPr>
            <w:tcW w:w="229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b/>
                <w:szCs w:val="24"/>
              </w:rPr>
            </w:pPr>
            <w:r>
              <w:rPr>
                <w:b/>
              </w:rPr>
              <w:t>Scenario ID:</w:t>
            </w:r>
          </w:p>
        </w:tc>
        <w:tc>
          <w:tcPr>
            <w:tcW w:w="694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szCs w:val="24"/>
              </w:rPr>
            </w:pPr>
            <w:r>
              <w:t>BES-101</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Procedure Description:</w:t>
            </w:r>
          </w:p>
        </w:tc>
        <w:tc>
          <w:tcPr>
            <w:tcW w:w="694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BES Failure to Passive Node</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Prerequisites:</w:t>
            </w:r>
          </w:p>
        </w:tc>
        <w:tc>
          <w:tcPr>
            <w:tcW w:w="694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567"/>
        </w:trPr>
        <w:tc>
          <w:tcPr>
            <w:tcW w:w="2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Step</w:t>
            </w:r>
          </w:p>
        </w:tc>
        <w:tc>
          <w:tcPr>
            <w:tcW w:w="6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Actions</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1.</w:t>
            </w:r>
          </w:p>
        </w:tc>
        <w:tc>
          <w:tcPr>
            <w:tcW w:w="694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r>
              <w:t>Logon to the BlackBerry Administration Page.  Navigate to the BlackBerry Domain</w:t>
            </w:r>
          </w:p>
          <w:p w:rsidR="003F5C30" w:rsidRDefault="003F5C30">
            <w:pPr>
              <w:spacing w:after="0"/>
            </w:pPr>
            <w:r>
              <w:rPr>
                <w:noProof/>
                <w:lang w:eastAsia="en-GB"/>
              </w:rPr>
              <w:drawing>
                <wp:inline distT="0" distB="0" distL="0" distR="0" wp14:anchorId="163A7D99" wp14:editId="5CF10663">
                  <wp:extent cx="2538730" cy="1583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8730" cy="1583055"/>
                          </a:xfrm>
                          <a:prstGeom prst="rect">
                            <a:avLst/>
                          </a:prstGeom>
                          <a:noFill/>
                          <a:ln>
                            <a:noFill/>
                          </a:ln>
                        </pic:spPr>
                      </pic:pic>
                    </a:graphicData>
                  </a:graphic>
                </wp:inline>
              </w:drawing>
            </w:r>
          </w:p>
          <w:p w:rsidR="003F5C30" w:rsidRDefault="003F5C30">
            <w:pPr>
              <w:spacing w:after="0"/>
            </w:pPr>
            <w:r>
              <w:t>In this case UK-BES01</w:t>
            </w:r>
          </w:p>
          <w:p w:rsidR="003F5C30" w:rsidRDefault="003F5C30">
            <w:pPr>
              <w:spacing w:after="0"/>
              <w:rPr>
                <w:rFonts w:ascii="Arial" w:hAnsi="Arial"/>
                <w:szCs w:val="24"/>
              </w:rPr>
            </w:pP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2.</w:t>
            </w:r>
          </w:p>
        </w:tc>
        <w:tc>
          <w:tcPr>
            <w:tcW w:w="694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In the Instances pane, select “Manual Failover”</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3.</w:t>
            </w:r>
          </w:p>
        </w:tc>
        <w:tc>
          <w:tcPr>
            <w:tcW w:w="694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Select “Yes - Change instance to standby instance”</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4.</w:t>
            </w:r>
          </w:p>
        </w:tc>
        <w:tc>
          <w:tcPr>
            <w:tcW w:w="694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5.</w:t>
            </w:r>
          </w:p>
        </w:tc>
        <w:tc>
          <w:tcPr>
            <w:tcW w:w="694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Expected Result</w:t>
            </w:r>
          </w:p>
        </w:tc>
        <w:tc>
          <w:tcPr>
            <w:tcW w:w="694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 xml:space="preserve">The primary instance should become the secondary and </w:t>
            </w:r>
            <w:proofErr w:type="spellStart"/>
            <w:r>
              <w:t>visa</w:t>
            </w:r>
            <w:proofErr w:type="spellEnd"/>
            <w:r>
              <w:t xml:space="preserve"> versa</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Actual Result</w:t>
            </w:r>
          </w:p>
        </w:tc>
        <w:tc>
          <w:tcPr>
            <w:tcW w:w="694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bl>
    <w:p w:rsidR="003F5C30" w:rsidRDefault="003F5C30" w:rsidP="003F5C30">
      <w:pPr>
        <w:rPr>
          <w:rFonts w:ascii="Arial" w:hAnsi="Arial"/>
          <w:sz w:val="20"/>
        </w:rPr>
      </w:pPr>
    </w:p>
    <w:p w:rsidR="003F5C30" w:rsidRDefault="003F5C30" w:rsidP="003F5C30">
      <w:r>
        <w:br w:type="page"/>
      </w:r>
    </w:p>
    <w:p w:rsidR="00611955" w:rsidRDefault="00611955" w:rsidP="00611955">
      <w:pPr>
        <w:pStyle w:val="Heading2"/>
      </w:pPr>
      <w:bookmarkStart w:id="44" w:name="_Toc330369016"/>
      <w:r>
        <w:lastRenderedPageBreak/>
        <w:t>3.2</w:t>
      </w:r>
      <w:r>
        <w:tab/>
        <w:t>SQL Failure to Passive Mirror Database</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910"/>
      </w:tblGrid>
      <w:tr w:rsidR="003F5C30" w:rsidTr="003D5AA5">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b/>
                <w:szCs w:val="24"/>
              </w:rPr>
            </w:pPr>
            <w:r>
              <w:rPr>
                <w:b/>
              </w:rPr>
              <w:t>Scenario ID:</w:t>
            </w:r>
          </w:p>
        </w:tc>
        <w:tc>
          <w:tcPr>
            <w:tcW w:w="691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szCs w:val="24"/>
              </w:rPr>
            </w:pPr>
            <w:r>
              <w:t>BES-102</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Procedure Description:</w:t>
            </w:r>
          </w:p>
        </w:tc>
        <w:tc>
          <w:tcPr>
            <w:tcW w:w="6910"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SQL Failure to Passive  Mirror database</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Prerequisites:</w:t>
            </w:r>
          </w:p>
        </w:tc>
        <w:tc>
          <w:tcPr>
            <w:tcW w:w="6910" w:type="dxa"/>
            <w:tcBorders>
              <w:top w:val="single" w:sz="4" w:space="0" w:color="auto"/>
              <w:left w:val="single" w:sz="4" w:space="0" w:color="auto"/>
              <w:bottom w:val="single" w:sz="4" w:space="0" w:color="auto"/>
              <w:right w:val="single" w:sz="4" w:space="0" w:color="auto"/>
            </w:tcBorders>
            <w:vAlign w:val="center"/>
            <w:hideMark/>
          </w:tcPr>
          <w:p w:rsidR="003F5C30" w:rsidRDefault="003F5C30" w:rsidP="001E2207">
            <w:pPr>
              <w:pStyle w:val="BulletinTable"/>
              <w:numPr>
                <w:ilvl w:val="0"/>
                <w:numId w:val="0"/>
              </w:numPr>
              <w:ind w:left="357" w:hanging="357"/>
            </w:pPr>
            <w:r>
              <w:t>BlackBerry 5.0 SP</w:t>
            </w:r>
            <w:r w:rsidR="00D4191C">
              <w:t>3</w:t>
            </w:r>
            <w:r>
              <w:t xml:space="preserve"> is installed</w:t>
            </w:r>
          </w:p>
        </w:tc>
      </w:tr>
      <w:tr w:rsidR="003F5C30" w:rsidTr="003D5AA5">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Step</w:t>
            </w:r>
          </w:p>
        </w:tc>
        <w:tc>
          <w:tcPr>
            <w:tcW w:w="6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Actions</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1.</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2.</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3.</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4.</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5.</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Expected Result</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Actual Result</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bl>
    <w:p w:rsidR="003F5C30" w:rsidRDefault="003F5C30" w:rsidP="003F5C30"/>
    <w:p w:rsidR="001E2207" w:rsidRDefault="001E2207" w:rsidP="003F5C30">
      <w:pPr>
        <w:rPr>
          <w:highlight w:val="yellow"/>
        </w:rPr>
      </w:pPr>
      <w:r>
        <w:rPr>
          <w:highlight w:val="yellow"/>
        </w:rPr>
        <w:t>*SQL Express used in PoC – the above is out of scope in PoC testing*</w:t>
      </w:r>
    </w:p>
    <w:p w:rsidR="00611955" w:rsidRDefault="003F5C30" w:rsidP="003F5C30">
      <w:r>
        <w:rPr>
          <w:highlight w:val="yellow"/>
        </w:rPr>
        <w:t>** Need to talk to the SQL DBAs around the proper process to do this **</w:t>
      </w:r>
    </w:p>
    <w:p w:rsidR="00611955" w:rsidRDefault="00611955" w:rsidP="003F5C30"/>
    <w:p w:rsidR="00611955" w:rsidRDefault="00611955" w:rsidP="003F5C30"/>
    <w:p w:rsidR="00611955" w:rsidRDefault="00611955" w:rsidP="003F5C30"/>
    <w:p w:rsidR="00611955" w:rsidRDefault="00611955" w:rsidP="003F5C30"/>
    <w:p w:rsidR="00611955" w:rsidRDefault="00611955" w:rsidP="003F5C30"/>
    <w:p w:rsidR="00611955" w:rsidRDefault="00611955" w:rsidP="003F5C30"/>
    <w:p w:rsidR="00611955" w:rsidRDefault="00611955" w:rsidP="003F5C30"/>
    <w:p w:rsidR="00611955" w:rsidRDefault="00611955" w:rsidP="003F5C30"/>
    <w:p w:rsidR="00611955" w:rsidRDefault="00611955" w:rsidP="003F5C30"/>
    <w:p w:rsidR="00611955" w:rsidRDefault="00611955" w:rsidP="003F5C30"/>
    <w:p w:rsidR="00611955" w:rsidRDefault="00611955" w:rsidP="003F5C30"/>
    <w:p w:rsidR="00611955" w:rsidRDefault="00611955" w:rsidP="003F5C30"/>
    <w:p w:rsidR="00611955" w:rsidRDefault="00611955" w:rsidP="003F5C30"/>
    <w:p w:rsidR="00611955" w:rsidRDefault="00611955" w:rsidP="00611955">
      <w:pPr>
        <w:pStyle w:val="Heading2"/>
      </w:pPr>
      <w:bookmarkStart w:id="45" w:name="_Toc330369017"/>
      <w:r>
        <w:lastRenderedPageBreak/>
        <w:t>3.3</w:t>
      </w:r>
      <w:r>
        <w:tab/>
        <w:t>SQL Failback</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910"/>
      </w:tblGrid>
      <w:tr w:rsidR="003F5C30" w:rsidTr="003D5AA5">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b/>
                <w:szCs w:val="24"/>
              </w:rPr>
            </w:pPr>
            <w:r>
              <w:rPr>
                <w:b/>
              </w:rPr>
              <w:t>Scenario ID:</w:t>
            </w:r>
          </w:p>
        </w:tc>
        <w:tc>
          <w:tcPr>
            <w:tcW w:w="691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szCs w:val="24"/>
              </w:rPr>
            </w:pPr>
            <w:r>
              <w:t>BES-103</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Procedure Description:</w:t>
            </w:r>
          </w:p>
        </w:tc>
        <w:tc>
          <w:tcPr>
            <w:tcW w:w="6910" w:type="dxa"/>
            <w:tcBorders>
              <w:top w:val="single" w:sz="4" w:space="0" w:color="auto"/>
              <w:left w:val="single" w:sz="4" w:space="0" w:color="auto"/>
              <w:bottom w:val="single" w:sz="4" w:space="0" w:color="auto"/>
              <w:right w:val="single" w:sz="4" w:space="0" w:color="auto"/>
            </w:tcBorders>
            <w:vAlign w:val="center"/>
            <w:hideMark/>
          </w:tcPr>
          <w:p w:rsidR="003F5C30" w:rsidRDefault="00611955">
            <w:pPr>
              <w:spacing w:after="0"/>
              <w:rPr>
                <w:rFonts w:ascii="Arial" w:hAnsi="Arial"/>
                <w:szCs w:val="24"/>
              </w:rPr>
            </w:pPr>
            <w:r>
              <w:t>SQL Failback to Active Node</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Prerequisites:</w:t>
            </w:r>
          </w:p>
        </w:tc>
        <w:tc>
          <w:tcPr>
            <w:tcW w:w="6910" w:type="dxa"/>
            <w:tcBorders>
              <w:top w:val="single" w:sz="4" w:space="0" w:color="auto"/>
              <w:left w:val="single" w:sz="4" w:space="0" w:color="auto"/>
              <w:bottom w:val="single" w:sz="4" w:space="0" w:color="auto"/>
              <w:right w:val="single" w:sz="4" w:space="0" w:color="auto"/>
            </w:tcBorders>
            <w:vAlign w:val="center"/>
            <w:hideMark/>
          </w:tcPr>
          <w:p w:rsidR="003F5C30" w:rsidRDefault="003F5C30" w:rsidP="001E2207">
            <w:pPr>
              <w:pStyle w:val="BulletinTable"/>
              <w:numPr>
                <w:ilvl w:val="0"/>
                <w:numId w:val="0"/>
              </w:numPr>
              <w:ind w:left="357" w:hanging="357"/>
            </w:pPr>
            <w:r>
              <w:t>BlackBerry 5.0 SP</w:t>
            </w:r>
            <w:r w:rsidR="00D4191C">
              <w:t>3</w:t>
            </w:r>
            <w:r>
              <w:t xml:space="preserve"> is installed</w:t>
            </w:r>
          </w:p>
        </w:tc>
      </w:tr>
      <w:tr w:rsidR="003F5C30" w:rsidTr="003D5AA5">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Step</w:t>
            </w:r>
          </w:p>
        </w:tc>
        <w:tc>
          <w:tcPr>
            <w:tcW w:w="6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Actions</w:t>
            </w: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1.</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2.</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3.</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4.</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5.</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Expected Result</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Actual Result</w:t>
            </w:r>
          </w:p>
        </w:tc>
        <w:tc>
          <w:tcPr>
            <w:tcW w:w="6910"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bl>
    <w:p w:rsidR="003F5C30" w:rsidRDefault="003F5C30" w:rsidP="003F5C30">
      <w:pPr>
        <w:rPr>
          <w:rFonts w:ascii="Arial" w:hAnsi="Arial"/>
          <w:sz w:val="20"/>
        </w:rPr>
      </w:pPr>
    </w:p>
    <w:p w:rsidR="001E2207" w:rsidRDefault="001E2207" w:rsidP="003F5C30">
      <w:pPr>
        <w:rPr>
          <w:highlight w:val="yellow"/>
        </w:rPr>
      </w:pPr>
      <w:r>
        <w:rPr>
          <w:highlight w:val="yellow"/>
        </w:rPr>
        <w:t>*SQL Express used in PoC – the above is out of scope in PoC testing*</w:t>
      </w:r>
    </w:p>
    <w:p w:rsidR="003F5C30" w:rsidRDefault="003F5C30" w:rsidP="003F5C30">
      <w:r>
        <w:rPr>
          <w:highlight w:val="yellow"/>
        </w:rPr>
        <w:t>** Need to talk to the SQL DBAs around the proper process to do this **</w:t>
      </w:r>
    </w:p>
    <w:p w:rsidR="003F5C30" w:rsidRDefault="003F5C30" w:rsidP="003F5C30"/>
    <w:p w:rsidR="003F5C30" w:rsidRDefault="003F5C30" w:rsidP="003F5C30">
      <w:r>
        <w:br w:type="page"/>
      </w:r>
    </w:p>
    <w:p w:rsidR="00611955" w:rsidRDefault="00611955" w:rsidP="00611955">
      <w:pPr>
        <w:pStyle w:val="Heading2"/>
      </w:pPr>
      <w:bookmarkStart w:id="46" w:name="_Toc330369018"/>
      <w:r>
        <w:lastRenderedPageBreak/>
        <w:t>3.4</w:t>
      </w:r>
      <w:r>
        <w:tab/>
        <w:t>BES Failback</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6943"/>
      </w:tblGrid>
      <w:tr w:rsidR="003F5C30" w:rsidTr="003D5AA5">
        <w:trPr>
          <w:trHeight w:val="567"/>
        </w:trPr>
        <w:tc>
          <w:tcPr>
            <w:tcW w:w="229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b/>
                <w:szCs w:val="24"/>
              </w:rPr>
            </w:pPr>
            <w:r>
              <w:rPr>
                <w:b/>
              </w:rPr>
              <w:t>Scenario ID:</w:t>
            </w:r>
          </w:p>
        </w:tc>
        <w:tc>
          <w:tcPr>
            <w:tcW w:w="6943"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F5C30" w:rsidRDefault="003F5C30">
            <w:pPr>
              <w:spacing w:after="0"/>
              <w:rPr>
                <w:rFonts w:ascii="Arial" w:hAnsi="Arial"/>
                <w:szCs w:val="24"/>
              </w:rPr>
            </w:pPr>
            <w:r>
              <w:t>BES-104</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Procedure Description:</w:t>
            </w:r>
          </w:p>
        </w:tc>
        <w:tc>
          <w:tcPr>
            <w:tcW w:w="694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BES Failure back</w:t>
            </w:r>
            <w:r w:rsidR="00BE4521">
              <w:t xml:space="preserve"> to Active Node</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Prerequisites:</w:t>
            </w:r>
          </w:p>
        </w:tc>
        <w:tc>
          <w:tcPr>
            <w:tcW w:w="6943" w:type="dxa"/>
            <w:tcBorders>
              <w:top w:val="single" w:sz="4" w:space="0" w:color="auto"/>
              <w:left w:val="single" w:sz="4" w:space="0" w:color="auto"/>
              <w:bottom w:val="single" w:sz="4" w:space="0" w:color="auto"/>
              <w:right w:val="single" w:sz="4" w:space="0" w:color="auto"/>
            </w:tcBorders>
            <w:vAlign w:val="center"/>
            <w:hideMark/>
          </w:tcPr>
          <w:p w:rsidR="003F5C30" w:rsidRDefault="003F5C30" w:rsidP="001E2207">
            <w:pPr>
              <w:pStyle w:val="BulletinTable"/>
              <w:numPr>
                <w:ilvl w:val="0"/>
                <w:numId w:val="0"/>
              </w:numPr>
              <w:ind w:left="357" w:hanging="357"/>
            </w:pPr>
            <w:r>
              <w:t>BlackBerry 5.0 SP</w:t>
            </w:r>
            <w:r w:rsidR="00D4191C">
              <w:t>3</w:t>
            </w:r>
            <w:r>
              <w:t xml:space="preserve"> is installed</w:t>
            </w:r>
          </w:p>
        </w:tc>
      </w:tr>
      <w:tr w:rsidR="003F5C30" w:rsidTr="003D5AA5">
        <w:trPr>
          <w:trHeight w:val="567"/>
        </w:trPr>
        <w:tc>
          <w:tcPr>
            <w:tcW w:w="2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Step</w:t>
            </w:r>
          </w:p>
        </w:tc>
        <w:tc>
          <w:tcPr>
            <w:tcW w:w="6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5C30" w:rsidRDefault="003F5C30">
            <w:pPr>
              <w:spacing w:after="0"/>
              <w:rPr>
                <w:rFonts w:ascii="Arial" w:hAnsi="Arial"/>
                <w:b/>
                <w:szCs w:val="24"/>
              </w:rPr>
            </w:pPr>
            <w:r>
              <w:rPr>
                <w:b/>
              </w:rPr>
              <w:t>Actions</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1.</w:t>
            </w:r>
          </w:p>
        </w:tc>
        <w:tc>
          <w:tcPr>
            <w:tcW w:w="694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r>
              <w:t>Logon to the BlackBerry Administration Page.  Navigate to the BlackBerry Domain</w:t>
            </w:r>
          </w:p>
          <w:p w:rsidR="003F5C30" w:rsidRDefault="003F5C30">
            <w:pPr>
              <w:spacing w:after="0"/>
            </w:pPr>
            <w:r>
              <w:rPr>
                <w:noProof/>
                <w:lang w:eastAsia="en-GB"/>
              </w:rPr>
              <w:drawing>
                <wp:inline distT="0" distB="0" distL="0" distR="0" wp14:anchorId="3A49B4AD" wp14:editId="38A52BD0">
                  <wp:extent cx="2538730" cy="1583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8730" cy="1583055"/>
                          </a:xfrm>
                          <a:prstGeom prst="rect">
                            <a:avLst/>
                          </a:prstGeom>
                          <a:noFill/>
                          <a:ln>
                            <a:noFill/>
                          </a:ln>
                        </pic:spPr>
                      </pic:pic>
                    </a:graphicData>
                  </a:graphic>
                </wp:inline>
              </w:drawing>
            </w:r>
          </w:p>
          <w:p w:rsidR="003F5C30" w:rsidRDefault="003F5C30">
            <w:pPr>
              <w:spacing w:after="0"/>
            </w:pPr>
            <w:r>
              <w:t>In this case UK-BES01</w:t>
            </w:r>
          </w:p>
          <w:p w:rsidR="003F5C30" w:rsidRDefault="003F5C30">
            <w:pPr>
              <w:spacing w:after="0"/>
              <w:rPr>
                <w:rFonts w:ascii="Arial" w:hAnsi="Arial"/>
                <w:szCs w:val="24"/>
              </w:rPr>
            </w:pP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2.</w:t>
            </w:r>
          </w:p>
        </w:tc>
        <w:tc>
          <w:tcPr>
            <w:tcW w:w="694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In the Instances pane, select “Manual Failover”</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3.</w:t>
            </w:r>
          </w:p>
        </w:tc>
        <w:tc>
          <w:tcPr>
            <w:tcW w:w="694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Select “Yes - Change instance to standby instance”</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4.</w:t>
            </w:r>
          </w:p>
        </w:tc>
        <w:tc>
          <w:tcPr>
            <w:tcW w:w="694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5.</w:t>
            </w:r>
          </w:p>
        </w:tc>
        <w:tc>
          <w:tcPr>
            <w:tcW w:w="694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Expected Result</w:t>
            </w:r>
          </w:p>
        </w:tc>
        <w:tc>
          <w:tcPr>
            <w:tcW w:w="6943"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szCs w:val="24"/>
              </w:rPr>
            </w:pPr>
            <w:r>
              <w:t xml:space="preserve">The primary instance should become the secondary and </w:t>
            </w:r>
            <w:proofErr w:type="spellStart"/>
            <w:r>
              <w:t>visa</w:t>
            </w:r>
            <w:proofErr w:type="spellEnd"/>
            <w:r>
              <w:t xml:space="preserve"> versa</w:t>
            </w:r>
          </w:p>
        </w:tc>
      </w:tr>
      <w:tr w:rsidR="003F5C30" w:rsidTr="003D5AA5">
        <w:trPr>
          <w:trHeight w:val="425"/>
        </w:trPr>
        <w:tc>
          <w:tcPr>
            <w:tcW w:w="2299" w:type="dxa"/>
            <w:tcBorders>
              <w:top w:val="single" w:sz="4" w:space="0" w:color="auto"/>
              <w:left w:val="single" w:sz="4" w:space="0" w:color="auto"/>
              <w:bottom w:val="single" w:sz="4" w:space="0" w:color="auto"/>
              <w:right w:val="single" w:sz="4" w:space="0" w:color="auto"/>
            </w:tcBorders>
            <w:vAlign w:val="center"/>
            <w:hideMark/>
          </w:tcPr>
          <w:p w:rsidR="003F5C30" w:rsidRDefault="003F5C30">
            <w:pPr>
              <w:spacing w:after="0"/>
              <w:rPr>
                <w:rFonts w:ascii="Arial" w:hAnsi="Arial"/>
                <w:b/>
                <w:szCs w:val="24"/>
              </w:rPr>
            </w:pPr>
            <w:r>
              <w:rPr>
                <w:b/>
              </w:rPr>
              <w:t>Actual Result</w:t>
            </w:r>
          </w:p>
        </w:tc>
        <w:tc>
          <w:tcPr>
            <w:tcW w:w="6943" w:type="dxa"/>
            <w:tcBorders>
              <w:top w:val="single" w:sz="4" w:space="0" w:color="auto"/>
              <w:left w:val="single" w:sz="4" w:space="0" w:color="auto"/>
              <w:bottom w:val="single" w:sz="4" w:space="0" w:color="auto"/>
              <w:right w:val="single" w:sz="4" w:space="0" w:color="auto"/>
            </w:tcBorders>
            <w:vAlign w:val="center"/>
          </w:tcPr>
          <w:p w:rsidR="003F5C30" w:rsidRDefault="003F5C30">
            <w:pPr>
              <w:spacing w:after="0"/>
              <w:rPr>
                <w:rFonts w:ascii="Arial" w:hAnsi="Arial"/>
                <w:szCs w:val="24"/>
              </w:rPr>
            </w:pPr>
          </w:p>
        </w:tc>
      </w:tr>
    </w:tbl>
    <w:p w:rsidR="003F5C30" w:rsidRDefault="003F5C30" w:rsidP="003F5C30">
      <w:pPr>
        <w:rPr>
          <w:rFonts w:ascii="Arial" w:hAnsi="Arial"/>
          <w:sz w:val="20"/>
        </w:rPr>
      </w:pPr>
    </w:p>
    <w:p w:rsidR="00611955" w:rsidRDefault="00611955">
      <w:r>
        <w:br w:type="page"/>
      </w:r>
    </w:p>
    <w:p w:rsidR="003F5C30" w:rsidRDefault="003F5C30" w:rsidP="003F5C30">
      <w:pPr>
        <w:spacing w:after="0"/>
        <w:rPr>
          <w:rFonts w:cs="Arial"/>
          <w:b/>
          <w:bCs/>
          <w:sz w:val="24"/>
          <w:szCs w:val="20"/>
          <w:lang w:val="en-US"/>
        </w:rPr>
      </w:pPr>
      <w:bookmarkStart w:id="47" w:name="_Toc274122674"/>
    </w:p>
    <w:p w:rsidR="003F5C30" w:rsidRDefault="00611955" w:rsidP="00611955">
      <w:pPr>
        <w:pStyle w:val="Heading1"/>
      </w:pPr>
      <w:bookmarkStart w:id="48" w:name="_Toc276128803"/>
      <w:bookmarkStart w:id="49" w:name="_Toc330369019"/>
      <w:bookmarkEnd w:id="47"/>
      <w:r>
        <w:t>4.0</w:t>
      </w:r>
      <w:r>
        <w:tab/>
      </w:r>
      <w:r w:rsidR="003F5C30">
        <w:t>User Provisioning</w:t>
      </w:r>
      <w:bookmarkEnd w:id="48"/>
      <w:bookmarkEnd w:id="49"/>
    </w:p>
    <w:p w:rsidR="00611955" w:rsidRPr="00611955" w:rsidRDefault="00611955" w:rsidP="00611955">
      <w:pPr>
        <w:pStyle w:val="Heading2"/>
      </w:pPr>
      <w:bookmarkStart w:id="50" w:name="_Toc330369020"/>
      <w:r>
        <w:t>4.1</w:t>
      </w:r>
      <w:r>
        <w:tab/>
        <w:t>Provision new user</w:t>
      </w:r>
      <w:bookmarkEnd w:id="50"/>
    </w:p>
    <w:tbl>
      <w:tblPr>
        <w:tblW w:w="0" w:type="auto"/>
        <w:tblCellMar>
          <w:left w:w="0" w:type="dxa"/>
          <w:right w:w="0" w:type="dxa"/>
        </w:tblCellMar>
        <w:tblLook w:val="04A0" w:firstRow="1" w:lastRow="0" w:firstColumn="1" w:lastColumn="0" w:noHBand="0" w:noVBand="1"/>
      </w:tblPr>
      <w:tblGrid>
        <w:gridCol w:w="2330"/>
        <w:gridCol w:w="6912"/>
      </w:tblGrid>
      <w:tr w:rsidR="003F5C30" w:rsidTr="003D5AA5">
        <w:trPr>
          <w:trHeight w:val="567"/>
        </w:trPr>
        <w:tc>
          <w:tcPr>
            <w:tcW w:w="2330"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Arial" w:hAnsi="Arial" w:cs="Arial"/>
                <w:b/>
                <w:bCs/>
                <w:szCs w:val="24"/>
              </w:rPr>
            </w:pPr>
            <w:r>
              <w:rPr>
                <w:rFonts w:cs="Arial"/>
                <w:b/>
                <w:bCs/>
              </w:rPr>
              <w:t>Scenario ID:</w:t>
            </w:r>
          </w:p>
        </w:tc>
        <w:tc>
          <w:tcPr>
            <w:tcW w:w="6912"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Arial" w:hAnsi="Arial" w:cs="Arial"/>
                <w:b/>
                <w:bCs/>
                <w:szCs w:val="24"/>
              </w:rPr>
            </w:pPr>
            <w:r>
              <w:t>BES-201</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b/>
                <w:bCs/>
                <w:szCs w:val="24"/>
              </w:rPr>
            </w:pPr>
            <w:r>
              <w:rPr>
                <w:rFonts w:cs="Arial"/>
                <w:b/>
                <w:bCs/>
              </w:rPr>
              <w:t>Procedure Description:</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color w:val="000000"/>
              </w:rPr>
              <w:t>Test that a user object can be provision</w:t>
            </w:r>
            <w:r w:rsidR="00895B6D">
              <w:rPr>
                <w:rFonts w:cs="Arial"/>
                <w:color w:val="000000"/>
              </w:rPr>
              <w:t>ed</w:t>
            </w:r>
            <w:bookmarkStart w:id="51" w:name="_GoBack"/>
            <w:bookmarkEnd w:id="51"/>
            <w:r>
              <w:rPr>
                <w:rFonts w:cs="Arial"/>
                <w:color w:val="000000"/>
              </w:rPr>
              <w:t xml:space="preserve"> into the new 5.0 BES Domain</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b/>
                <w:bCs/>
                <w:szCs w:val="24"/>
              </w:rPr>
            </w:pPr>
            <w:r>
              <w:rPr>
                <w:rFonts w:cs="Arial"/>
                <w:b/>
                <w:bCs/>
              </w:rPr>
              <w:t>Prerequisites:</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rsidP="001E2207">
            <w:pPr>
              <w:pStyle w:val="BulletinTable"/>
              <w:numPr>
                <w:ilvl w:val="0"/>
                <w:numId w:val="0"/>
              </w:numPr>
              <w:ind w:left="357" w:hanging="357"/>
            </w:pPr>
            <w:r>
              <w:t>User with an Exchange 2003 mailbox</w:t>
            </w:r>
          </w:p>
        </w:tc>
      </w:tr>
      <w:tr w:rsidR="003F5C30" w:rsidTr="003D5AA5">
        <w:trPr>
          <w:trHeight w:val="567"/>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cs="Arial"/>
                <w:b/>
                <w:bCs/>
                <w:szCs w:val="24"/>
              </w:rPr>
            </w:pPr>
            <w:r>
              <w:rPr>
                <w:rFonts w:cs="Arial"/>
                <w:b/>
                <w:bCs/>
              </w:rPr>
              <w:t>Step</w:t>
            </w:r>
          </w:p>
        </w:tc>
        <w:tc>
          <w:tcPr>
            <w:tcW w:w="69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cs="Arial"/>
                <w:b/>
                <w:bCs/>
                <w:szCs w:val="24"/>
              </w:rPr>
            </w:pPr>
            <w:r>
              <w:rPr>
                <w:rFonts w:cs="Arial"/>
                <w:b/>
                <w:bCs/>
              </w:rPr>
              <w:t>Actions</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1.</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611955">
            <w:pPr>
              <w:spacing w:after="120"/>
              <w:rPr>
                <w:rFonts w:ascii="Arial" w:hAnsi="Arial" w:cs="Arial"/>
                <w:szCs w:val="24"/>
              </w:rPr>
            </w:pPr>
            <w:r>
              <w:rPr>
                <w:rFonts w:cs="Arial"/>
              </w:rPr>
              <w:t>Logon to UKLAB2BEM02</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2.</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Open BlackBerry Administration Service</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3.</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Click continue to this website (not recommended)</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4.</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Enter Admin Details</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5.</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Select Create User</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6.</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Enter the users Exchange Display name and email address</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7.</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Click Search</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8.</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Select “Create a user with Activation password”</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9.</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Enter PIN</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10.</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User Provisioned</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Arial" w:hAnsi="Arial" w:cs="Arial"/>
                <w:b/>
                <w:bCs/>
                <w:szCs w:val="24"/>
              </w:rPr>
            </w:pP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Arial" w:hAnsi="Arial" w:cs="Arial"/>
                <w:szCs w:val="24"/>
              </w:rPr>
            </w:pP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b/>
                <w:bCs/>
                <w:szCs w:val="24"/>
              </w:rPr>
            </w:pPr>
            <w:r>
              <w:rPr>
                <w:rFonts w:cs="Arial"/>
                <w:b/>
                <w:bCs/>
              </w:rPr>
              <w:t>Expected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szCs w:val="24"/>
              </w:rPr>
            </w:pPr>
            <w:r>
              <w:rPr>
                <w:rFonts w:cs="Arial"/>
              </w:rPr>
              <w:t>User is provisioned in BES, and console show initializing</w:t>
            </w:r>
          </w:p>
        </w:tc>
      </w:tr>
      <w:tr w:rsidR="003F5C30" w:rsidTr="003D5AA5">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cs="Arial"/>
                <w:b/>
                <w:bCs/>
                <w:szCs w:val="24"/>
              </w:rPr>
            </w:pPr>
            <w:r>
              <w:rPr>
                <w:rFonts w:cs="Arial"/>
                <w:b/>
                <w:bCs/>
              </w:rPr>
              <w:t>Actual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Arial" w:hAnsi="Arial" w:cs="Arial"/>
                <w:szCs w:val="24"/>
              </w:rPr>
            </w:pPr>
          </w:p>
        </w:tc>
      </w:tr>
    </w:tbl>
    <w:p w:rsidR="003F5C30" w:rsidRDefault="003F5C30" w:rsidP="003F5C30">
      <w:pPr>
        <w:rPr>
          <w:rFonts w:ascii="Arial" w:hAnsi="Arial"/>
          <w:sz w:val="20"/>
        </w:rPr>
      </w:pPr>
    </w:p>
    <w:p w:rsidR="003F5C30" w:rsidRDefault="003F5C30" w:rsidP="003F5C30">
      <w:r>
        <w:br w:type="page"/>
      </w:r>
    </w:p>
    <w:p w:rsidR="00611955" w:rsidRDefault="00611955" w:rsidP="00611955">
      <w:pPr>
        <w:pStyle w:val="Heading2"/>
      </w:pPr>
      <w:bookmarkStart w:id="52" w:name="_Toc330369021"/>
      <w:r>
        <w:lastRenderedPageBreak/>
        <w:t>4.2</w:t>
      </w:r>
      <w:r>
        <w:tab/>
        <w:t>Delete a user</w:t>
      </w:r>
      <w:bookmarkEnd w:id="52"/>
    </w:p>
    <w:tbl>
      <w:tblPr>
        <w:tblW w:w="0" w:type="auto"/>
        <w:tblCellMar>
          <w:left w:w="0" w:type="dxa"/>
          <w:right w:w="0" w:type="dxa"/>
        </w:tblCellMar>
        <w:tblLook w:val="04A0" w:firstRow="1" w:lastRow="0" w:firstColumn="1" w:lastColumn="0" w:noHBand="0" w:noVBand="1"/>
      </w:tblPr>
      <w:tblGrid>
        <w:gridCol w:w="2328"/>
        <w:gridCol w:w="6914"/>
      </w:tblGrid>
      <w:tr w:rsidR="003F5C30" w:rsidTr="003D5AA5">
        <w:trPr>
          <w:trHeight w:val="567"/>
        </w:trPr>
        <w:tc>
          <w:tcPr>
            <w:tcW w:w="2328"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Arial" w:hAnsi="Arial"/>
                <w:szCs w:val="24"/>
              </w:rPr>
            </w:pPr>
            <w:r>
              <w:t>Scenario ID:</w:t>
            </w:r>
          </w:p>
        </w:tc>
        <w:tc>
          <w:tcPr>
            <w:tcW w:w="6914"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Times New Roman" w:hAnsi="Times New Roman"/>
                <w:b/>
                <w:bCs/>
                <w:szCs w:val="24"/>
              </w:rPr>
            </w:pPr>
            <w:r>
              <w:t>BES-202</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Procedure Description:</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Delete a user account from the BlackBerry Enterprise Server</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Prerequisites:</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1E2207" w:rsidP="001E2207">
            <w:pPr>
              <w:pStyle w:val="BulletinTable"/>
              <w:numPr>
                <w:ilvl w:val="0"/>
                <w:numId w:val="0"/>
              </w:numPr>
              <w:ind w:left="357" w:hanging="357"/>
            </w:pPr>
            <w:r>
              <w:t xml:space="preserve">      </w:t>
            </w:r>
            <w:r w:rsidR="003F5C30">
              <w:t xml:space="preserve">Before you begin: Verify that the primary BlackBerry® </w:t>
            </w:r>
            <w:r>
              <w:t xml:space="preserve">Enterprise </w:t>
            </w:r>
            <w:r w:rsidR="003F5C30">
              <w:t>Server is running</w:t>
            </w:r>
          </w:p>
        </w:tc>
      </w:tr>
      <w:tr w:rsidR="003F5C30" w:rsidTr="003D5AA5">
        <w:trPr>
          <w:trHeight w:val="567"/>
        </w:trPr>
        <w:tc>
          <w:tcPr>
            <w:tcW w:w="232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Step</w:t>
            </w:r>
          </w:p>
        </w:tc>
        <w:tc>
          <w:tcPr>
            <w:tcW w:w="691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Actions</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1.</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Times New Roman" w:hAnsi="Times New Roman"/>
                <w:szCs w:val="24"/>
              </w:rPr>
            </w:pPr>
            <w:r>
              <w:t>In the BlackBerry Administration Service, on the BlackBerry solution management menu, expand User</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2.</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Times New Roman" w:hAnsi="Times New Roman"/>
                <w:szCs w:val="24"/>
              </w:rPr>
            </w:pPr>
            <w:r>
              <w:t>Click Manage users</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3.</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Times New Roman" w:hAnsi="Times New Roman"/>
                <w:szCs w:val="24"/>
              </w:rPr>
            </w:pPr>
            <w:r>
              <w:t>Search for a user account</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4.</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Times New Roman" w:hAnsi="Times New Roman"/>
                <w:szCs w:val="24"/>
              </w:rPr>
            </w:pPr>
            <w:r>
              <w:t>In the search results, click the display name for the user account</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5.</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Times New Roman" w:hAnsi="Times New Roman"/>
                <w:szCs w:val="24"/>
              </w:rPr>
            </w:pPr>
            <w:r>
              <w:t>In the BlackBerry Enterprise Server status list, click Disable as BlackBerry user</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6.</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rPr>
                <w:rFonts w:ascii="Arial" w:hAnsi="Arial"/>
                <w:szCs w:val="24"/>
              </w:rPr>
            </w:pPr>
            <w:r>
              <w:t>Perform one of the following actions:</w:t>
            </w:r>
          </w:p>
          <w:p w:rsidR="003F5C30" w:rsidRDefault="003F5C30" w:rsidP="003F5C30">
            <w:pPr>
              <w:numPr>
                <w:ilvl w:val="1"/>
                <w:numId w:val="3"/>
              </w:numPr>
              <w:autoSpaceDE w:val="0"/>
              <w:autoSpaceDN w:val="0"/>
              <w:spacing w:after="0" w:line="240" w:lineRule="auto"/>
              <w:ind w:left="720"/>
            </w:pPr>
            <w:r>
              <w:t xml:space="preserve">To retain the BlackBerry Enterprise Server information in the user’s mailbox, click </w:t>
            </w:r>
            <w:proofErr w:type="gramStart"/>
            <w:r>
              <w:t>Yes</w:t>
            </w:r>
            <w:proofErr w:type="gramEnd"/>
            <w:r>
              <w:t xml:space="preserve"> - Disable as BlackBerry user.</w:t>
            </w:r>
          </w:p>
          <w:p w:rsidR="003F5C30" w:rsidRDefault="003F5C30" w:rsidP="003F5C30">
            <w:pPr>
              <w:numPr>
                <w:ilvl w:val="1"/>
                <w:numId w:val="3"/>
              </w:numPr>
              <w:autoSpaceDE w:val="0"/>
              <w:autoSpaceDN w:val="0"/>
              <w:spacing w:after="0" w:line="240" w:lineRule="auto"/>
              <w:ind w:left="720"/>
              <w:rPr>
                <w:rFonts w:ascii="Arial" w:hAnsi="Arial"/>
                <w:szCs w:val="24"/>
              </w:rPr>
            </w:pPr>
            <w:r>
              <w:t xml:space="preserve">To delete the BlackBerry Enterprise Server information from the user’s mailbox, click </w:t>
            </w:r>
            <w:proofErr w:type="gramStart"/>
            <w:r>
              <w:t>Yes</w:t>
            </w:r>
            <w:proofErr w:type="gramEnd"/>
            <w:r>
              <w:t xml:space="preserve"> - Disable as BlackBerry user and remove information from the user's mail system.</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7.</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Times New Roman" w:hAnsi="Times New Roman"/>
                <w:szCs w:val="24"/>
              </w:rPr>
            </w:pPr>
            <w:r>
              <w:t>Click Back to search</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8.</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Times New Roman" w:hAnsi="Times New Roman"/>
                <w:szCs w:val="24"/>
              </w:rPr>
            </w:pPr>
            <w:r>
              <w:t>In the Search users &gt; User criteria section, type the display name for the user account</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9.</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Times New Roman" w:hAnsi="Times New Roman"/>
                <w:szCs w:val="24"/>
              </w:rPr>
            </w:pPr>
            <w:r>
              <w:t>Click the display name for the user account</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10.</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Times New Roman" w:hAnsi="Times New Roman"/>
                <w:szCs w:val="24"/>
              </w:rPr>
            </w:pPr>
            <w:r>
              <w:t>In the Status list, click Delete user</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b/>
                <w:bCs/>
                <w:szCs w:val="24"/>
              </w:rPr>
            </w:pP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Expected Result</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User is removed in BES, and console show initializing</w:t>
            </w:r>
          </w:p>
        </w:tc>
      </w:tr>
      <w:tr w:rsidR="003F5C30" w:rsidTr="003D5AA5">
        <w:trPr>
          <w:trHeight w:val="425"/>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Actual Result</w:t>
            </w:r>
          </w:p>
        </w:tc>
        <w:tc>
          <w:tcPr>
            <w:tcW w:w="6914"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bl>
    <w:p w:rsidR="003F5C30" w:rsidRDefault="003F5C30" w:rsidP="003F5C30">
      <w:pPr>
        <w:autoSpaceDE w:val="0"/>
        <w:autoSpaceDN w:val="0"/>
        <w:rPr>
          <w:rFonts w:ascii="Arial" w:hAnsi="Arial"/>
          <w:sz w:val="20"/>
        </w:rPr>
      </w:pPr>
    </w:p>
    <w:p w:rsidR="003F5C30" w:rsidRDefault="003F5C30" w:rsidP="003F5C30">
      <w:r>
        <w:br w:type="page"/>
      </w:r>
    </w:p>
    <w:p w:rsidR="00611955" w:rsidRDefault="00611955" w:rsidP="00611955">
      <w:pPr>
        <w:pStyle w:val="Heading2"/>
      </w:pPr>
      <w:bookmarkStart w:id="53" w:name="_Toc330369022"/>
      <w:r>
        <w:lastRenderedPageBreak/>
        <w:t>4.3</w:t>
      </w:r>
      <w:r>
        <w:tab/>
        <w:t>Add Administrator role to user account</w:t>
      </w:r>
      <w:bookmarkEnd w:id="53"/>
    </w:p>
    <w:tbl>
      <w:tblPr>
        <w:tblW w:w="0" w:type="auto"/>
        <w:tblCellMar>
          <w:left w:w="0" w:type="dxa"/>
          <w:right w:w="0" w:type="dxa"/>
        </w:tblCellMar>
        <w:tblLook w:val="04A0" w:firstRow="1" w:lastRow="0" w:firstColumn="1" w:lastColumn="0" w:noHBand="0" w:noVBand="1"/>
      </w:tblPr>
      <w:tblGrid>
        <w:gridCol w:w="2330"/>
        <w:gridCol w:w="6912"/>
      </w:tblGrid>
      <w:tr w:rsidR="003F5C30" w:rsidTr="00674475">
        <w:trPr>
          <w:trHeight w:val="567"/>
        </w:trPr>
        <w:tc>
          <w:tcPr>
            <w:tcW w:w="2330"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Arial" w:hAnsi="Arial"/>
                <w:szCs w:val="24"/>
              </w:rPr>
            </w:pPr>
            <w:r>
              <w:t>Scenario ID:</w:t>
            </w:r>
          </w:p>
        </w:tc>
        <w:tc>
          <w:tcPr>
            <w:tcW w:w="6912"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Times New Roman" w:hAnsi="Times New Roman"/>
                <w:b/>
                <w:bCs/>
                <w:szCs w:val="24"/>
              </w:rPr>
            </w:pPr>
            <w:r>
              <w:t>BES-203</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Procedure Description:</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Add an administrator role to a user account</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Prerequisites:</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1E2207" w:rsidP="001E2207">
            <w:pPr>
              <w:pStyle w:val="BulletinTable"/>
              <w:numPr>
                <w:ilvl w:val="0"/>
                <w:numId w:val="0"/>
              </w:numPr>
              <w:ind w:left="357" w:hanging="357"/>
            </w:pPr>
            <w:r>
              <w:t xml:space="preserve">      </w:t>
            </w:r>
            <w:r w:rsidR="003F5C30">
              <w:t>Before you begin: Verify that the primary BlackBerry® Enterprise Server is running</w:t>
            </w:r>
          </w:p>
        </w:tc>
      </w:tr>
      <w:tr w:rsidR="003F5C30" w:rsidTr="003F5C30">
        <w:trPr>
          <w:trHeight w:val="567"/>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Step</w:t>
            </w:r>
          </w:p>
        </w:tc>
        <w:tc>
          <w:tcPr>
            <w:tcW w:w="69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Actions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1.</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In the BlackBerry Administration Service, on the BlackBerry solution management menu, expand User.</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2.</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Click Manage users.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3.</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Search for a user account.</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4.</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In the search results, click the display name for the user account.</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5.</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Click Edit user.</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6.</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On the Roles tab, in the Available roles list, click the role that you want to assign to the user account.</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7.</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rPr>
                <w:rFonts w:ascii="Arial" w:hAnsi="Arial"/>
                <w:szCs w:val="24"/>
              </w:rPr>
            </w:pPr>
            <w:r>
              <w:t>Click Add. Click Save all</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b/>
                <w:bCs/>
                <w:szCs w:val="24"/>
              </w:rPr>
            </w:pP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Expected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User added to a role</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Actual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bl>
    <w:p w:rsidR="003F5C30" w:rsidRDefault="003F5C30" w:rsidP="003F5C30">
      <w:pPr>
        <w:autoSpaceDE w:val="0"/>
        <w:autoSpaceDN w:val="0"/>
        <w:rPr>
          <w:rFonts w:ascii="Arial" w:hAnsi="Arial"/>
          <w:sz w:val="20"/>
        </w:rPr>
      </w:pPr>
    </w:p>
    <w:p w:rsidR="003F5C30" w:rsidRDefault="003F5C30" w:rsidP="003F5C30">
      <w:r>
        <w:br w:type="page"/>
      </w:r>
    </w:p>
    <w:p w:rsidR="00611955" w:rsidRDefault="00611955" w:rsidP="00611955">
      <w:pPr>
        <w:pStyle w:val="Heading2"/>
      </w:pPr>
      <w:bookmarkStart w:id="54" w:name="_Toc330369023"/>
      <w:r>
        <w:lastRenderedPageBreak/>
        <w:t>4.4</w:t>
      </w:r>
      <w:r>
        <w:tab/>
        <w:t>Resend Service Book to Blackberry Device</w:t>
      </w:r>
      <w:bookmarkEnd w:id="54"/>
    </w:p>
    <w:tbl>
      <w:tblPr>
        <w:tblW w:w="0" w:type="auto"/>
        <w:tblCellMar>
          <w:left w:w="0" w:type="dxa"/>
          <w:right w:w="0" w:type="dxa"/>
        </w:tblCellMar>
        <w:tblLook w:val="04A0" w:firstRow="1" w:lastRow="0" w:firstColumn="1" w:lastColumn="0" w:noHBand="0" w:noVBand="1"/>
      </w:tblPr>
      <w:tblGrid>
        <w:gridCol w:w="2330"/>
        <w:gridCol w:w="6912"/>
      </w:tblGrid>
      <w:tr w:rsidR="003F5C30" w:rsidTr="00674475">
        <w:trPr>
          <w:trHeight w:val="567"/>
        </w:trPr>
        <w:tc>
          <w:tcPr>
            <w:tcW w:w="2330"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Arial" w:hAnsi="Arial"/>
                <w:szCs w:val="24"/>
              </w:rPr>
            </w:pPr>
            <w:r>
              <w:t>Scenario ID:</w:t>
            </w:r>
          </w:p>
        </w:tc>
        <w:tc>
          <w:tcPr>
            <w:tcW w:w="6912"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Times New Roman" w:hAnsi="Times New Roman"/>
                <w:b/>
                <w:bCs/>
                <w:szCs w:val="24"/>
              </w:rPr>
            </w:pPr>
            <w:r>
              <w:t>BES-204</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Procedure Description:</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Resend service books to a BlackBerry device</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Prerequisites:</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1E2207" w:rsidP="001E2207">
            <w:pPr>
              <w:pStyle w:val="BulletinTable"/>
              <w:numPr>
                <w:ilvl w:val="0"/>
                <w:numId w:val="0"/>
              </w:numPr>
              <w:ind w:left="357" w:hanging="357"/>
            </w:pPr>
            <w:r>
              <w:t xml:space="preserve">      </w:t>
            </w:r>
            <w:r w:rsidR="003F5C30">
              <w:t>Before you begin: Verify that the primary BlackBerry® Enterprise Server is running</w:t>
            </w:r>
          </w:p>
        </w:tc>
      </w:tr>
      <w:tr w:rsidR="003F5C30" w:rsidTr="003F5C30">
        <w:trPr>
          <w:trHeight w:val="567"/>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Step</w:t>
            </w:r>
          </w:p>
        </w:tc>
        <w:tc>
          <w:tcPr>
            <w:tcW w:w="69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Actions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1.</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In the BlackBerry Administration Service, on the BlackBerry solution management menu, expand User.</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2.</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Click Manage users.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3.</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Search for a user account.</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4.</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In the search results, click the BlackBerry device PIN.</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5.</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In the Communications list, click Resend service books to a device.</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b/>
                <w:bCs/>
                <w:szCs w:val="24"/>
              </w:rPr>
            </w:pP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Expected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Service books to a BlackBerry device sent</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Actual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bl>
    <w:p w:rsidR="003F5C30" w:rsidRDefault="003F5C30" w:rsidP="003F5C30">
      <w:pPr>
        <w:rPr>
          <w:rFonts w:ascii="Arial" w:hAnsi="Arial"/>
          <w:sz w:val="20"/>
        </w:rPr>
      </w:pPr>
      <w:bookmarkStart w:id="55" w:name="_Toc276128805"/>
    </w:p>
    <w:p w:rsidR="00611955" w:rsidRDefault="003F5C30" w:rsidP="003F5C30">
      <w:pPr>
        <w:spacing w:after="0"/>
      </w:pPr>
      <w:r>
        <w:br w:type="page"/>
      </w:r>
    </w:p>
    <w:p w:rsidR="00611955" w:rsidRDefault="00611955" w:rsidP="00611955">
      <w:pPr>
        <w:pStyle w:val="Heading2"/>
        <w:rPr>
          <w:lang w:val="en-US"/>
        </w:rPr>
      </w:pPr>
      <w:bookmarkStart w:id="56" w:name="_Toc330369024"/>
      <w:r>
        <w:rPr>
          <w:lang w:val="en-US"/>
        </w:rPr>
        <w:lastRenderedPageBreak/>
        <w:t>4.5</w:t>
      </w:r>
      <w:r>
        <w:rPr>
          <w:lang w:val="en-US"/>
        </w:rPr>
        <w:tab/>
      </w:r>
      <w:r w:rsidR="007B6E69">
        <w:rPr>
          <w:lang w:val="en-US"/>
        </w:rPr>
        <w:t>Migrate Blackberry from local BES to Global BES</w:t>
      </w:r>
      <w:bookmarkEnd w:id="56"/>
    </w:p>
    <w:tbl>
      <w:tblPr>
        <w:tblW w:w="0" w:type="auto"/>
        <w:tblCellMar>
          <w:left w:w="0" w:type="dxa"/>
          <w:right w:w="0" w:type="dxa"/>
        </w:tblCellMar>
        <w:tblLook w:val="04A0" w:firstRow="1" w:lastRow="0" w:firstColumn="1" w:lastColumn="0" w:noHBand="0" w:noVBand="1"/>
      </w:tblPr>
      <w:tblGrid>
        <w:gridCol w:w="2330"/>
        <w:gridCol w:w="6912"/>
      </w:tblGrid>
      <w:tr w:rsidR="00611955" w:rsidTr="00674475">
        <w:trPr>
          <w:trHeight w:val="567"/>
        </w:trPr>
        <w:tc>
          <w:tcPr>
            <w:tcW w:w="2330"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611955" w:rsidRDefault="00611955" w:rsidP="00671A74">
            <w:pPr>
              <w:spacing w:after="120"/>
              <w:rPr>
                <w:rFonts w:ascii="Arial" w:hAnsi="Arial"/>
                <w:szCs w:val="24"/>
              </w:rPr>
            </w:pPr>
            <w:r>
              <w:t>Scenario ID:</w:t>
            </w:r>
          </w:p>
        </w:tc>
        <w:tc>
          <w:tcPr>
            <w:tcW w:w="6912"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611955" w:rsidRDefault="00E31E15" w:rsidP="00671A74">
            <w:pPr>
              <w:spacing w:after="120"/>
              <w:rPr>
                <w:rFonts w:ascii="Times New Roman" w:hAnsi="Times New Roman"/>
                <w:b/>
                <w:bCs/>
                <w:szCs w:val="24"/>
              </w:rPr>
            </w:pPr>
            <w:r>
              <w:t>BES-205</w:t>
            </w:r>
          </w:p>
        </w:tc>
      </w:tr>
      <w:tr w:rsidR="0061195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55" w:rsidRDefault="00611955" w:rsidP="00671A74">
            <w:pPr>
              <w:spacing w:after="120"/>
              <w:rPr>
                <w:rFonts w:ascii="Arial" w:hAnsi="Arial"/>
                <w:szCs w:val="24"/>
              </w:rPr>
            </w:pPr>
            <w:r>
              <w:t>Procedure Description:</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55" w:rsidRDefault="00F05F2D" w:rsidP="00671A74">
            <w:pPr>
              <w:autoSpaceDE w:val="0"/>
              <w:autoSpaceDN w:val="0"/>
              <w:spacing w:after="120"/>
              <w:rPr>
                <w:rFonts w:ascii="Arial" w:hAnsi="Arial"/>
                <w:szCs w:val="24"/>
              </w:rPr>
            </w:pPr>
            <w:r>
              <w:rPr>
                <w:rFonts w:ascii="Arial" w:hAnsi="Arial"/>
                <w:szCs w:val="24"/>
              </w:rPr>
              <w:t>Migrate Blackberry from local BES to Global BES</w:t>
            </w:r>
          </w:p>
        </w:tc>
      </w:tr>
      <w:tr w:rsidR="0061195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55" w:rsidRDefault="00611955" w:rsidP="00671A74">
            <w:pPr>
              <w:spacing w:after="120"/>
              <w:rPr>
                <w:rFonts w:ascii="Arial" w:hAnsi="Arial"/>
                <w:szCs w:val="24"/>
              </w:rPr>
            </w:pPr>
            <w:r>
              <w:t>Prerequisites:</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55" w:rsidRDefault="001E2207" w:rsidP="001E2207">
            <w:pPr>
              <w:pStyle w:val="BulletinTable"/>
              <w:numPr>
                <w:ilvl w:val="0"/>
                <w:numId w:val="0"/>
              </w:numPr>
              <w:ind w:left="357" w:hanging="357"/>
            </w:pPr>
            <w:r>
              <w:t xml:space="preserve">      </w:t>
            </w:r>
            <w:r w:rsidR="00611955">
              <w:t>Before you begin: Verify that the primary BlackBerry® Enterprise Server is running</w:t>
            </w:r>
          </w:p>
          <w:p w:rsidR="00F05F2D" w:rsidRDefault="00F05F2D" w:rsidP="001E2207">
            <w:pPr>
              <w:pStyle w:val="BulletinTable"/>
              <w:numPr>
                <w:ilvl w:val="0"/>
                <w:numId w:val="0"/>
              </w:numPr>
              <w:ind w:left="357" w:hanging="357"/>
            </w:pPr>
            <w:r>
              <w:t xml:space="preserve">     </w:t>
            </w:r>
          </w:p>
          <w:p w:rsidR="00F05F2D" w:rsidRDefault="00F05F2D" w:rsidP="00F05F2D">
            <w:pPr>
              <w:pStyle w:val="BulletinTable"/>
              <w:numPr>
                <w:ilvl w:val="0"/>
                <w:numId w:val="0"/>
              </w:numPr>
              <w:ind w:left="357" w:hanging="357"/>
            </w:pPr>
            <w:r>
              <w:t xml:space="preserve">       All BES Servers must be at a minimum of v5.0</w:t>
            </w:r>
          </w:p>
        </w:tc>
      </w:tr>
      <w:tr w:rsidR="00611955" w:rsidTr="00671A74">
        <w:trPr>
          <w:trHeight w:val="567"/>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955" w:rsidRDefault="00611955" w:rsidP="00671A74">
            <w:pPr>
              <w:spacing w:after="120"/>
              <w:rPr>
                <w:rFonts w:ascii="Arial" w:hAnsi="Arial"/>
                <w:szCs w:val="24"/>
              </w:rPr>
            </w:pPr>
            <w:r>
              <w:t>Step</w:t>
            </w:r>
          </w:p>
        </w:tc>
        <w:tc>
          <w:tcPr>
            <w:tcW w:w="69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1955" w:rsidRDefault="00611955" w:rsidP="00671A74">
            <w:pPr>
              <w:spacing w:after="120"/>
              <w:rPr>
                <w:rFonts w:ascii="Arial" w:hAnsi="Arial"/>
                <w:szCs w:val="24"/>
              </w:rPr>
            </w:pPr>
            <w:r>
              <w:t>Actions</w:t>
            </w:r>
          </w:p>
        </w:tc>
      </w:tr>
      <w:tr w:rsidR="0061195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55" w:rsidRDefault="00611955" w:rsidP="00671A74">
            <w:pPr>
              <w:pStyle w:val="TableText"/>
            </w:pPr>
            <w:r>
              <w:t>1.</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611955" w:rsidRDefault="00C66E5C" w:rsidP="00671A74">
            <w:pPr>
              <w:autoSpaceDE w:val="0"/>
              <w:autoSpaceDN w:val="0"/>
              <w:spacing w:after="120"/>
              <w:rPr>
                <w:rFonts w:ascii="Arial" w:hAnsi="Arial"/>
                <w:szCs w:val="24"/>
              </w:rPr>
            </w:pPr>
            <w:r>
              <w:rPr>
                <w:rFonts w:ascii="Arial" w:hAnsi="Arial"/>
                <w:szCs w:val="24"/>
              </w:rPr>
              <w:t>Download and Install Blackberry Enterprise Transporter</w:t>
            </w:r>
            <w:r w:rsidR="00D434BF">
              <w:rPr>
                <w:rFonts w:ascii="Arial" w:hAnsi="Arial"/>
                <w:szCs w:val="24"/>
              </w:rPr>
              <w:t xml:space="preserve"> onto the Blackberry Enterprise Server.</w:t>
            </w:r>
          </w:p>
        </w:tc>
      </w:tr>
      <w:tr w:rsidR="0061195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55" w:rsidRDefault="00611955" w:rsidP="00671A74">
            <w:pPr>
              <w:pStyle w:val="TableText"/>
            </w:pPr>
            <w:r>
              <w:t>2.</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611955" w:rsidRDefault="00510840" w:rsidP="00671A74">
            <w:pPr>
              <w:autoSpaceDE w:val="0"/>
              <w:autoSpaceDN w:val="0"/>
              <w:spacing w:after="120"/>
              <w:rPr>
                <w:rFonts w:ascii="Arial" w:hAnsi="Arial"/>
                <w:szCs w:val="24"/>
              </w:rPr>
            </w:pPr>
            <w:r>
              <w:rPr>
                <w:rFonts w:ascii="Arial" w:hAnsi="Arial"/>
                <w:szCs w:val="24"/>
              </w:rPr>
              <w:t>Launch Blackberry Enterprise Transporter</w:t>
            </w:r>
          </w:p>
        </w:tc>
      </w:tr>
      <w:tr w:rsidR="0061195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55" w:rsidRDefault="00611955" w:rsidP="00671A74">
            <w:pPr>
              <w:pStyle w:val="TableText"/>
            </w:pPr>
            <w:r>
              <w:t>3.</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611955" w:rsidRDefault="00DD1051" w:rsidP="00671A74">
            <w:pPr>
              <w:autoSpaceDE w:val="0"/>
              <w:autoSpaceDN w:val="0"/>
              <w:spacing w:after="120"/>
              <w:rPr>
                <w:rFonts w:ascii="Arial" w:hAnsi="Arial"/>
                <w:szCs w:val="24"/>
              </w:rPr>
            </w:pPr>
            <w:r>
              <w:rPr>
                <w:rFonts w:ascii="Arial" w:hAnsi="Arial"/>
                <w:szCs w:val="24"/>
              </w:rPr>
              <w:t xml:space="preserve">Configure the </w:t>
            </w:r>
            <w:r w:rsidR="000D5B6F">
              <w:rPr>
                <w:rFonts w:ascii="Arial" w:hAnsi="Arial"/>
                <w:szCs w:val="24"/>
              </w:rPr>
              <w:t>source domain</w:t>
            </w:r>
          </w:p>
        </w:tc>
      </w:tr>
      <w:tr w:rsidR="0061195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55" w:rsidRDefault="00611955" w:rsidP="00671A74">
            <w:pPr>
              <w:pStyle w:val="TableText"/>
            </w:pPr>
            <w:r>
              <w:t>4.</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611955" w:rsidRDefault="000D5B6F" w:rsidP="00671A74">
            <w:pPr>
              <w:autoSpaceDE w:val="0"/>
              <w:autoSpaceDN w:val="0"/>
              <w:spacing w:after="120"/>
              <w:rPr>
                <w:rFonts w:ascii="Arial" w:hAnsi="Arial"/>
                <w:szCs w:val="24"/>
              </w:rPr>
            </w:pPr>
            <w:r>
              <w:rPr>
                <w:rFonts w:ascii="Arial" w:hAnsi="Arial"/>
                <w:szCs w:val="24"/>
              </w:rPr>
              <w:t>Configure the destination domain</w:t>
            </w:r>
          </w:p>
        </w:tc>
      </w:tr>
      <w:tr w:rsidR="0061195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55" w:rsidRDefault="00611955" w:rsidP="00671A74">
            <w:pPr>
              <w:pStyle w:val="TableText"/>
            </w:pPr>
            <w:r>
              <w:t>5.</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611955" w:rsidRDefault="000D5B6F" w:rsidP="00671A74">
            <w:pPr>
              <w:autoSpaceDE w:val="0"/>
              <w:autoSpaceDN w:val="0"/>
              <w:spacing w:after="120"/>
              <w:rPr>
                <w:rFonts w:ascii="Arial" w:hAnsi="Arial"/>
                <w:szCs w:val="24"/>
              </w:rPr>
            </w:pPr>
            <w:r>
              <w:rPr>
                <w:rFonts w:ascii="Arial" w:hAnsi="Arial"/>
                <w:szCs w:val="24"/>
              </w:rPr>
              <w:t>Select the Destination Assignments</w:t>
            </w:r>
          </w:p>
        </w:tc>
      </w:tr>
      <w:tr w:rsidR="000D5B6F"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D5B6F" w:rsidRPr="000D5B6F" w:rsidRDefault="000D5B6F" w:rsidP="00671A74">
            <w:pPr>
              <w:spacing w:after="120"/>
              <w:rPr>
                <w:rFonts w:ascii="Arial" w:hAnsi="Arial" w:cs="Arial"/>
                <w:b/>
                <w:bCs/>
                <w:szCs w:val="24"/>
              </w:rPr>
            </w:pPr>
            <w:r>
              <w:rPr>
                <w:rFonts w:ascii="Arial" w:hAnsi="Arial" w:cs="Arial"/>
                <w:b/>
                <w:bCs/>
                <w:szCs w:val="24"/>
              </w:rPr>
              <w:t xml:space="preserve"> </w:t>
            </w:r>
            <w:r w:rsidRPr="000D5B6F">
              <w:rPr>
                <w:rFonts w:ascii="Arial" w:hAnsi="Arial" w:cs="Arial"/>
                <w:b/>
                <w:bCs/>
                <w:szCs w:val="24"/>
              </w:rPr>
              <w:t>6.</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0D5B6F" w:rsidRDefault="000D5B6F" w:rsidP="00671A74">
            <w:pPr>
              <w:spacing w:after="120"/>
              <w:rPr>
                <w:rFonts w:ascii="Times New Roman" w:hAnsi="Times New Roman"/>
                <w:szCs w:val="24"/>
              </w:rPr>
            </w:pPr>
            <w:r>
              <w:rPr>
                <w:rFonts w:ascii="Times New Roman" w:hAnsi="Times New Roman"/>
                <w:szCs w:val="24"/>
              </w:rPr>
              <w:t>Find user and select the user you wish to move</w:t>
            </w:r>
          </w:p>
        </w:tc>
      </w:tr>
      <w:tr w:rsidR="00995A3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A35" w:rsidRPr="00995A35" w:rsidRDefault="00995A35" w:rsidP="00671A74">
            <w:pPr>
              <w:spacing w:after="120"/>
              <w:rPr>
                <w:rFonts w:ascii="Times New Roman" w:hAnsi="Times New Roman"/>
                <w:bCs/>
                <w:szCs w:val="24"/>
              </w:rPr>
            </w:pPr>
            <w:r w:rsidRPr="00995A35">
              <w:rPr>
                <w:rFonts w:ascii="Times New Roman" w:hAnsi="Times New Roman"/>
                <w:bCs/>
                <w:szCs w:val="24"/>
              </w:rPr>
              <w:t xml:space="preserve"> 7.</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995A35" w:rsidRDefault="00995A35" w:rsidP="00671A74">
            <w:pPr>
              <w:spacing w:after="120"/>
              <w:rPr>
                <w:rFonts w:ascii="Times New Roman" w:hAnsi="Times New Roman"/>
                <w:szCs w:val="24"/>
              </w:rPr>
            </w:pPr>
            <w:r>
              <w:rPr>
                <w:rFonts w:ascii="Times New Roman" w:hAnsi="Times New Roman"/>
                <w:szCs w:val="24"/>
              </w:rPr>
              <w:t>Click Done</w:t>
            </w:r>
          </w:p>
        </w:tc>
      </w:tr>
      <w:tr w:rsidR="00995A3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A35" w:rsidRPr="00995A35" w:rsidRDefault="00995A35" w:rsidP="00671A74">
            <w:pPr>
              <w:spacing w:after="120"/>
              <w:rPr>
                <w:rFonts w:ascii="Times New Roman" w:hAnsi="Times New Roman"/>
                <w:bCs/>
                <w:szCs w:val="24"/>
              </w:rPr>
            </w:pPr>
            <w:r w:rsidRPr="00995A35">
              <w:rPr>
                <w:rFonts w:ascii="Times New Roman" w:hAnsi="Times New Roman"/>
                <w:bCs/>
                <w:szCs w:val="24"/>
              </w:rPr>
              <w:t xml:space="preserve"> 8.</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995A35" w:rsidRDefault="00995A35" w:rsidP="00671A74">
            <w:pPr>
              <w:spacing w:after="120"/>
              <w:rPr>
                <w:rFonts w:ascii="Times New Roman" w:hAnsi="Times New Roman"/>
                <w:szCs w:val="24"/>
              </w:rPr>
            </w:pPr>
            <w:r>
              <w:rPr>
                <w:rFonts w:ascii="Times New Roman" w:hAnsi="Times New Roman"/>
                <w:szCs w:val="24"/>
              </w:rPr>
              <w:t>Click Preview</w:t>
            </w:r>
          </w:p>
        </w:tc>
      </w:tr>
      <w:tr w:rsidR="0061195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955" w:rsidRPr="00995A35" w:rsidRDefault="00995A35" w:rsidP="00671A74">
            <w:pPr>
              <w:spacing w:after="120"/>
              <w:rPr>
                <w:rFonts w:ascii="Times New Roman" w:hAnsi="Times New Roman"/>
                <w:bCs/>
                <w:szCs w:val="24"/>
              </w:rPr>
            </w:pPr>
            <w:r>
              <w:rPr>
                <w:rFonts w:ascii="Times New Roman" w:hAnsi="Times New Roman"/>
                <w:bCs/>
                <w:szCs w:val="24"/>
              </w:rPr>
              <w:t xml:space="preserve"> </w:t>
            </w:r>
            <w:r w:rsidRPr="00995A35">
              <w:rPr>
                <w:rFonts w:ascii="Times New Roman" w:hAnsi="Times New Roman"/>
                <w:bCs/>
                <w:szCs w:val="24"/>
              </w:rPr>
              <w:t>9.</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611955" w:rsidRDefault="00995A35" w:rsidP="00671A74">
            <w:pPr>
              <w:spacing w:after="120"/>
              <w:rPr>
                <w:rFonts w:ascii="Times New Roman" w:hAnsi="Times New Roman"/>
                <w:szCs w:val="24"/>
              </w:rPr>
            </w:pPr>
            <w:r>
              <w:rPr>
                <w:rFonts w:ascii="Times New Roman" w:hAnsi="Times New Roman"/>
                <w:szCs w:val="24"/>
              </w:rPr>
              <w:t>Click Migrate</w:t>
            </w:r>
          </w:p>
        </w:tc>
      </w:tr>
      <w:tr w:rsidR="00995A3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5A35" w:rsidRDefault="00995A35" w:rsidP="00671A74">
            <w:pPr>
              <w:spacing w:after="120"/>
            </w:pP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995A35" w:rsidRDefault="00995A35" w:rsidP="00671A74">
            <w:pPr>
              <w:autoSpaceDE w:val="0"/>
              <w:autoSpaceDN w:val="0"/>
              <w:spacing w:after="120"/>
              <w:rPr>
                <w:rFonts w:ascii="Arial" w:hAnsi="Arial"/>
                <w:szCs w:val="24"/>
              </w:rPr>
            </w:pPr>
          </w:p>
        </w:tc>
      </w:tr>
      <w:tr w:rsidR="0061195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55" w:rsidRDefault="00611955" w:rsidP="00671A74">
            <w:pPr>
              <w:spacing w:after="120"/>
              <w:rPr>
                <w:rFonts w:ascii="Arial" w:hAnsi="Arial"/>
                <w:szCs w:val="24"/>
              </w:rPr>
            </w:pPr>
            <w:r>
              <w:t>Expected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55" w:rsidRDefault="00995A35" w:rsidP="00671A74">
            <w:pPr>
              <w:autoSpaceDE w:val="0"/>
              <w:autoSpaceDN w:val="0"/>
              <w:spacing w:after="120"/>
              <w:rPr>
                <w:rFonts w:ascii="Arial" w:hAnsi="Arial"/>
                <w:szCs w:val="24"/>
              </w:rPr>
            </w:pPr>
            <w:r>
              <w:rPr>
                <w:rFonts w:ascii="Arial" w:hAnsi="Arial"/>
                <w:szCs w:val="24"/>
              </w:rPr>
              <w:t>User will be migrated to the Global BES server</w:t>
            </w:r>
          </w:p>
        </w:tc>
      </w:tr>
      <w:tr w:rsidR="00611955" w:rsidTr="00671A74">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55" w:rsidRDefault="00611955" w:rsidP="00671A74">
            <w:pPr>
              <w:spacing w:after="120"/>
              <w:rPr>
                <w:rFonts w:ascii="Arial" w:hAnsi="Arial"/>
                <w:szCs w:val="24"/>
              </w:rPr>
            </w:pPr>
            <w:r>
              <w:t>Actual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611955" w:rsidRDefault="00611955" w:rsidP="00671A74">
            <w:pPr>
              <w:spacing w:after="120"/>
              <w:rPr>
                <w:rFonts w:ascii="Times New Roman" w:hAnsi="Times New Roman"/>
                <w:szCs w:val="24"/>
              </w:rPr>
            </w:pPr>
          </w:p>
        </w:tc>
      </w:tr>
    </w:tbl>
    <w:p w:rsidR="00611955" w:rsidRDefault="00611955" w:rsidP="003F5C30">
      <w:pPr>
        <w:spacing w:after="0"/>
        <w:rPr>
          <w:rFonts w:cs="Arial"/>
          <w:b/>
          <w:bCs/>
          <w:sz w:val="24"/>
          <w:szCs w:val="20"/>
          <w:lang w:val="en-US"/>
        </w:rPr>
      </w:pPr>
    </w:p>
    <w:p w:rsidR="003F5C30" w:rsidRDefault="00611955" w:rsidP="009D0D37">
      <w:pPr>
        <w:rPr>
          <w:rFonts w:cs="Arial"/>
          <w:b/>
          <w:bCs/>
          <w:sz w:val="24"/>
          <w:szCs w:val="20"/>
          <w:lang w:val="en-US"/>
        </w:rPr>
      </w:pPr>
      <w:r>
        <w:rPr>
          <w:rFonts w:cs="Arial"/>
          <w:b/>
          <w:bCs/>
          <w:sz w:val="24"/>
          <w:szCs w:val="20"/>
          <w:lang w:val="en-US"/>
        </w:rPr>
        <w:br w:type="page"/>
      </w:r>
    </w:p>
    <w:p w:rsidR="003F5C30" w:rsidRDefault="009D0D37" w:rsidP="009D0D37">
      <w:pPr>
        <w:pStyle w:val="Heading1"/>
      </w:pPr>
      <w:bookmarkStart w:id="57" w:name="_Toc330369025"/>
      <w:r>
        <w:lastRenderedPageBreak/>
        <w:t>5.0</w:t>
      </w:r>
      <w:r>
        <w:tab/>
      </w:r>
      <w:r w:rsidR="003F5C30">
        <w:t>Client Testing</w:t>
      </w:r>
      <w:bookmarkEnd w:id="55"/>
      <w:bookmarkEnd w:id="57"/>
    </w:p>
    <w:p w:rsidR="009D0D37" w:rsidRPr="009D0D37" w:rsidRDefault="009D0D37" w:rsidP="009D0D37">
      <w:pPr>
        <w:pStyle w:val="Heading2"/>
      </w:pPr>
      <w:bookmarkStart w:id="58" w:name="_Toc330369026"/>
      <w:r>
        <w:t>5.1</w:t>
      </w:r>
      <w:r>
        <w:tab/>
        <w:t>Send a &lt;CONFIRM&gt;</w:t>
      </w:r>
      <w:bookmarkEnd w:id="58"/>
    </w:p>
    <w:tbl>
      <w:tblPr>
        <w:tblW w:w="0" w:type="auto"/>
        <w:tblCellMar>
          <w:left w:w="0" w:type="dxa"/>
          <w:right w:w="0" w:type="dxa"/>
        </w:tblCellMar>
        <w:tblLook w:val="04A0" w:firstRow="1" w:lastRow="0" w:firstColumn="1" w:lastColumn="0" w:noHBand="0" w:noVBand="1"/>
      </w:tblPr>
      <w:tblGrid>
        <w:gridCol w:w="2330"/>
        <w:gridCol w:w="6912"/>
      </w:tblGrid>
      <w:tr w:rsidR="003F5C30" w:rsidTr="00674475">
        <w:trPr>
          <w:trHeight w:val="567"/>
        </w:trPr>
        <w:tc>
          <w:tcPr>
            <w:tcW w:w="2330"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Arial" w:hAnsi="Arial"/>
                <w:szCs w:val="24"/>
              </w:rPr>
            </w:pPr>
            <w:r>
              <w:t>Scenario ID:</w:t>
            </w:r>
          </w:p>
        </w:tc>
        <w:tc>
          <w:tcPr>
            <w:tcW w:w="6912"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Times New Roman" w:hAnsi="Times New Roman"/>
                <w:b/>
                <w:bCs/>
                <w:szCs w:val="24"/>
              </w:rPr>
            </w:pPr>
            <w:r>
              <w:t>BES-301</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Procedure Description:</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Send a &lt;CONFIRM&gt;</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Prerequisites:</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rsidP="001E2207">
            <w:pPr>
              <w:pStyle w:val="BulletinTable"/>
              <w:numPr>
                <w:ilvl w:val="0"/>
                <w:numId w:val="0"/>
              </w:numPr>
              <w:ind w:left="357" w:hanging="357"/>
            </w:pPr>
            <w:r>
              <w:t>BlackBerry 5.0 SP</w:t>
            </w:r>
            <w:r w:rsidR="00D4191C">
              <w:t>3</w:t>
            </w:r>
            <w:r>
              <w:t xml:space="preserve"> is installed</w:t>
            </w:r>
          </w:p>
        </w:tc>
      </w:tr>
      <w:tr w:rsidR="003F5C30" w:rsidTr="003F5C30">
        <w:trPr>
          <w:trHeight w:val="567"/>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Step</w:t>
            </w:r>
          </w:p>
        </w:tc>
        <w:tc>
          <w:tcPr>
            <w:tcW w:w="69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Actions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1.</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rPr>
                <w:rFonts w:ascii="Arial" w:hAnsi="Arial"/>
                <w:szCs w:val="24"/>
              </w:rPr>
            </w:pPr>
            <w:r>
              <w:t>From outlook compose and send an email.  Ensure the subject is:</w:t>
            </w:r>
          </w:p>
          <w:p w:rsidR="003F5C30" w:rsidRDefault="003F5C30">
            <w:pPr>
              <w:autoSpaceDE w:val="0"/>
              <w:autoSpaceDN w:val="0"/>
              <w:spacing w:after="120"/>
              <w:rPr>
                <w:rFonts w:ascii="Arial" w:hAnsi="Arial"/>
                <w:szCs w:val="24"/>
              </w:rPr>
            </w:pPr>
            <w:r>
              <w:t>&lt;CONFIRM&gt;</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2.</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Check the reply from the BlackBerry Server</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5C30" w:rsidRDefault="003F5C30">
            <w:pPr>
              <w:pStyle w:val="TableText"/>
            </w:pPr>
          </w:p>
        </w:tc>
        <w:tc>
          <w:tcPr>
            <w:tcW w:w="6912" w:type="dxa"/>
            <w:tcBorders>
              <w:top w:val="nil"/>
              <w:left w:val="nil"/>
              <w:bottom w:val="single" w:sz="8" w:space="0" w:color="auto"/>
              <w:right w:val="single" w:sz="8" w:space="0" w:color="auto"/>
            </w:tcBorders>
            <w:tcMar>
              <w:top w:w="0" w:type="dxa"/>
              <w:left w:w="108" w:type="dxa"/>
              <w:bottom w:w="0" w:type="dxa"/>
              <w:right w:w="108" w:type="dxa"/>
            </w:tcMar>
          </w:tcPr>
          <w:p w:rsidR="003F5C30" w:rsidRDefault="003F5C30">
            <w:pPr>
              <w:rPr>
                <w:rFonts w:ascii="Arial" w:hAnsi="Arial"/>
                <w:szCs w:val="24"/>
              </w:rPr>
            </w:pP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Expected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Message will be sent and received by BlackBerry</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Actual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bl>
    <w:p w:rsidR="003F5C30" w:rsidRPr="009D0D37" w:rsidRDefault="009D0D37" w:rsidP="009D0D37">
      <w:pPr>
        <w:pStyle w:val="Heading2"/>
      </w:pPr>
      <w:bookmarkStart w:id="59" w:name="_Toc330369027"/>
      <w:r>
        <w:t>5.2</w:t>
      </w:r>
      <w:r>
        <w:tab/>
        <w:t>Test Sending Mail from Blackberry</w:t>
      </w:r>
      <w:bookmarkEnd w:id="59"/>
    </w:p>
    <w:tbl>
      <w:tblPr>
        <w:tblW w:w="0" w:type="auto"/>
        <w:tblCellMar>
          <w:left w:w="0" w:type="dxa"/>
          <w:right w:w="0" w:type="dxa"/>
        </w:tblCellMar>
        <w:tblLook w:val="04A0" w:firstRow="1" w:lastRow="0" w:firstColumn="1" w:lastColumn="0" w:noHBand="0" w:noVBand="1"/>
      </w:tblPr>
      <w:tblGrid>
        <w:gridCol w:w="2330"/>
        <w:gridCol w:w="6912"/>
      </w:tblGrid>
      <w:tr w:rsidR="003F5C30" w:rsidTr="00F753D7">
        <w:trPr>
          <w:trHeight w:val="567"/>
        </w:trPr>
        <w:tc>
          <w:tcPr>
            <w:tcW w:w="2330"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Arial" w:hAnsi="Arial"/>
                <w:szCs w:val="24"/>
              </w:rPr>
            </w:pPr>
            <w:r>
              <w:t>Scenario ID:</w:t>
            </w:r>
          </w:p>
        </w:tc>
        <w:tc>
          <w:tcPr>
            <w:tcW w:w="6912"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Times New Roman" w:hAnsi="Times New Roman"/>
                <w:b/>
                <w:bCs/>
                <w:szCs w:val="24"/>
              </w:rPr>
            </w:pPr>
            <w:r>
              <w:t>BES-302</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Procedure Description:</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Test that a user can create and email from BB handheld, and that the email is seen in the users sent items (Outlook)</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Prerequisites:</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rsidP="001E2207">
            <w:pPr>
              <w:pStyle w:val="BulletinTable"/>
              <w:numPr>
                <w:ilvl w:val="0"/>
                <w:numId w:val="0"/>
              </w:numPr>
              <w:ind w:left="357"/>
            </w:pPr>
            <w:r>
              <w:t>Before you begin: Verify that the account used has been activated on BES5.0</w:t>
            </w:r>
          </w:p>
        </w:tc>
      </w:tr>
      <w:tr w:rsidR="003F5C30" w:rsidTr="003F5C30">
        <w:trPr>
          <w:trHeight w:val="567"/>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Step</w:t>
            </w:r>
          </w:p>
        </w:tc>
        <w:tc>
          <w:tcPr>
            <w:tcW w:w="69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Actions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1.</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Prepare to send email by clicking on "Messages" from the Blackberry home screen.</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2.</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Click on "Compose Email" and enter an email address, or simply select an address from your Address Book.</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3.</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rPr>
                <w:rFonts w:ascii="Arial" w:hAnsi="Arial"/>
                <w:szCs w:val="24"/>
              </w:rPr>
            </w:pPr>
            <w:r>
              <w:t xml:space="preserve">Compose your email message, type in a subject heading and click on "Send" with the track-wheel. </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b/>
                <w:bCs/>
                <w:szCs w:val="24"/>
              </w:rPr>
            </w:pP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Expected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Message will be sent.</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Actual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bl>
    <w:p w:rsidR="003F5C30" w:rsidRDefault="009D0D37" w:rsidP="009D0D37">
      <w:pPr>
        <w:pStyle w:val="Heading2"/>
      </w:pPr>
      <w:bookmarkStart w:id="60" w:name="_Toc330369028"/>
      <w:r>
        <w:lastRenderedPageBreak/>
        <w:t>5.3</w:t>
      </w:r>
      <w:r>
        <w:tab/>
        <w:t>Delete Mail from Blackberry</w:t>
      </w:r>
      <w:bookmarkEnd w:id="60"/>
    </w:p>
    <w:tbl>
      <w:tblPr>
        <w:tblW w:w="0" w:type="auto"/>
        <w:tblCellMar>
          <w:left w:w="0" w:type="dxa"/>
          <w:right w:w="0" w:type="dxa"/>
        </w:tblCellMar>
        <w:tblLook w:val="04A0" w:firstRow="1" w:lastRow="0" w:firstColumn="1" w:lastColumn="0" w:noHBand="0" w:noVBand="1"/>
      </w:tblPr>
      <w:tblGrid>
        <w:gridCol w:w="2330"/>
        <w:gridCol w:w="6912"/>
      </w:tblGrid>
      <w:tr w:rsidR="003F5C30" w:rsidTr="00F753D7">
        <w:trPr>
          <w:trHeight w:val="567"/>
        </w:trPr>
        <w:tc>
          <w:tcPr>
            <w:tcW w:w="2330"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Arial" w:hAnsi="Arial"/>
                <w:szCs w:val="24"/>
              </w:rPr>
            </w:pPr>
            <w:r>
              <w:t>Scenario ID:</w:t>
            </w:r>
          </w:p>
        </w:tc>
        <w:tc>
          <w:tcPr>
            <w:tcW w:w="6912"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Times New Roman" w:hAnsi="Times New Roman"/>
                <w:b/>
                <w:bCs/>
                <w:szCs w:val="24"/>
              </w:rPr>
            </w:pPr>
            <w:r>
              <w:t>BES-303</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Procedure Description:</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Test that a user can delete email from BB handheld, and that the email is removed from the users Inbox (Outlook)</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Prerequisites:</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rsidP="001E2207">
            <w:pPr>
              <w:pStyle w:val="BulletinTable"/>
              <w:numPr>
                <w:ilvl w:val="0"/>
                <w:numId w:val="0"/>
              </w:numPr>
              <w:ind w:left="357"/>
            </w:pPr>
            <w:r>
              <w:t>Before you begin: Verify that the account used has been activated on BES 5.0</w:t>
            </w:r>
          </w:p>
          <w:p w:rsidR="001E2207" w:rsidRDefault="001E2207" w:rsidP="001E2207">
            <w:pPr>
              <w:pStyle w:val="BulletinTable"/>
              <w:numPr>
                <w:ilvl w:val="0"/>
                <w:numId w:val="0"/>
              </w:numPr>
              <w:ind w:left="357"/>
              <w:rPr>
                <w:lang w:eastAsia="en-GB"/>
              </w:rPr>
            </w:pPr>
          </w:p>
          <w:p w:rsidR="003F5C30" w:rsidRDefault="003F5C30" w:rsidP="001E2207">
            <w:pPr>
              <w:pStyle w:val="BulletinTable"/>
              <w:numPr>
                <w:ilvl w:val="0"/>
                <w:numId w:val="0"/>
              </w:numPr>
              <w:ind w:left="357"/>
            </w:pPr>
            <w:r>
              <w:t>Account has mail content</w:t>
            </w:r>
          </w:p>
        </w:tc>
      </w:tr>
      <w:tr w:rsidR="003F5C30" w:rsidTr="003F5C30">
        <w:trPr>
          <w:trHeight w:val="567"/>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Step</w:t>
            </w:r>
          </w:p>
        </w:tc>
        <w:tc>
          <w:tcPr>
            <w:tcW w:w="69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Actions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1.</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Find the "Messages" icon on the device</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2.</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Locate an email to be deleted</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3.</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rPr>
                <w:rFonts w:ascii="Arial" w:hAnsi="Arial"/>
                <w:szCs w:val="24"/>
              </w:rPr>
            </w:pPr>
            <w:r>
              <w:t>Highlight the email and press the Blackberry trackball in to display the menu options.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4.</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Select delete email from the options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5.</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Select Delete</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b/>
                <w:bCs/>
                <w:szCs w:val="24"/>
              </w:rPr>
            </w:pP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Expected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Message will be deleted</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Actual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bl>
    <w:p w:rsidR="003F5C30" w:rsidRDefault="003F5C30" w:rsidP="003F5C30">
      <w:pPr>
        <w:autoSpaceDE w:val="0"/>
        <w:autoSpaceDN w:val="0"/>
        <w:rPr>
          <w:rFonts w:ascii="Arial" w:hAnsi="Arial"/>
          <w:sz w:val="20"/>
        </w:rPr>
      </w:pPr>
    </w:p>
    <w:p w:rsidR="003F5C30" w:rsidRDefault="003F5C30" w:rsidP="003F5C30">
      <w:r>
        <w:br w:type="page"/>
      </w:r>
    </w:p>
    <w:p w:rsidR="009D0D37" w:rsidRDefault="009D0D37" w:rsidP="009D0D37">
      <w:pPr>
        <w:pStyle w:val="Heading2"/>
      </w:pPr>
      <w:bookmarkStart w:id="61" w:name="_Toc330369029"/>
      <w:r>
        <w:lastRenderedPageBreak/>
        <w:t>5.4</w:t>
      </w:r>
      <w:r>
        <w:tab/>
        <w:t>Create Calendar appointment</w:t>
      </w:r>
      <w:bookmarkEnd w:id="61"/>
    </w:p>
    <w:tbl>
      <w:tblPr>
        <w:tblW w:w="0" w:type="auto"/>
        <w:tblCellMar>
          <w:left w:w="0" w:type="dxa"/>
          <w:right w:w="0" w:type="dxa"/>
        </w:tblCellMar>
        <w:tblLook w:val="04A0" w:firstRow="1" w:lastRow="0" w:firstColumn="1" w:lastColumn="0" w:noHBand="0" w:noVBand="1"/>
      </w:tblPr>
      <w:tblGrid>
        <w:gridCol w:w="2330"/>
        <w:gridCol w:w="6912"/>
      </w:tblGrid>
      <w:tr w:rsidR="003F5C30" w:rsidTr="00F753D7">
        <w:trPr>
          <w:trHeight w:val="567"/>
        </w:trPr>
        <w:tc>
          <w:tcPr>
            <w:tcW w:w="2330"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Arial" w:hAnsi="Arial"/>
                <w:szCs w:val="24"/>
              </w:rPr>
            </w:pPr>
            <w:r>
              <w:t>Scenario ID:</w:t>
            </w:r>
          </w:p>
        </w:tc>
        <w:tc>
          <w:tcPr>
            <w:tcW w:w="6912"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Times New Roman" w:hAnsi="Times New Roman"/>
                <w:b/>
                <w:bCs/>
                <w:szCs w:val="24"/>
              </w:rPr>
            </w:pPr>
            <w:r>
              <w:t>BES-304</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Procedure Description:</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Test that a user can create a calendar appointment email from BB handheld</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Prerequisites:</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rsidP="001E2207">
            <w:pPr>
              <w:pStyle w:val="BulletinTable"/>
              <w:numPr>
                <w:ilvl w:val="0"/>
                <w:numId w:val="0"/>
              </w:numPr>
              <w:ind w:left="357"/>
            </w:pPr>
            <w:r>
              <w:t>Before you begin: Verify that the account used has been activated on BES5.0</w:t>
            </w:r>
          </w:p>
        </w:tc>
      </w:tr>
      <w:tr w:rsidR="003F5C30" w:rsidTr="003F5C30">
        <w:trPr>
          <w:trHeight w:val="567"/>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Step</w:t>
            </w:r>
          </w:p>
        </w:tc>
        <w:tc>
          <w:tcPr>
            <w:tcW w:w="69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Actions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1.</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Prepare to create a calendar item by clicking on "Calendar" from the Blackberry home screen.</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2.</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Select and appointment time and press the Blackberry trackball in to display the menu options.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3.</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rPr>
                <w:rFonts w:ascii="Arial" w:hAnsi="Arial"/>
                <w:szCs w:val="24"/>
              </w:rPr>
            </w:pPr>
            <w:r>
              <w:t>Compose the appointment; press the Blackberry trackball in to display the menu options.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4.</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rPr>
                <w:rFonts w:ascii="Arial" w:hAnsi="Arial"/>
                <w:szCs w:val="24"/>
              </w:rPr>
            </w:pPr>
            <w:r>
              <w:t>Select save</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b/>
                <w:bCs/>
                <w:szCs w:val="24"/>
              </w:rPr>
            </w:pP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Expected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Appointment created and is also visible in Outlook</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Actual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bl>
    <w:p w:rsidR="003F5C30" w:rsidRDefault="003F5C30" w:rsidP="003F5C30">
      <w:pPr>
        <w:autoSpaceDE w:val="0"/>
        <w:autoSpaceDN w:val="0"/>
        <w:rPr>
          <w:rFonts w:ascii="Arial" w:hAnsi="Arial"/>
          <w:sz w:val="20"/>
        </w:rPr>
      </w:pPr>
    </w:p>
    <w:p w:rsidR="003F5C30" w:rsidRDefault="003F5C30" w:rsidP="003F5C30">
      <w:r>
        <w:br w:type="page"/>
      </w:r>
    </w:p>
    <w:p w:rsidR="009D0D37" w:rsidRDefault="009D0D37" w:rsidP="009D0D37">
      <w:pPr>
        <w:pStyle w:val="Heading2"/>
      </w:pPr>
      <w:bookmarkStart w:id="62" w:name="_Toc330369030"/>
      <w:r>
        <w:lastRenderedPageBreak/>
        <w:t>5.5</w:t>
      </w:r>
      <w:r>
        <w:tab/>
        <w:t>Delete Calendar appointment</w:t>
      </w:r>
      <w:bookmarkEnd w:id="62"/>
    </w:p>
    <w:tbl>
      <w:tblPr>
        <w:tblW w:w="0" w:type="auto"/>
        <w:tblCellMar>
          <w:left w:w="0" w:type="dxa"/>
          <w:right w:w="0" w:type="dxa"/>
        </w:tblCellMar>
        <w:tblLook w:val="04A0" w:firstRow="1" w:lastRow="0" w:firstColumn="1" w:lastColumn="0" w:noHBand="0" w:noVBand="1"/>
      </w:tblPr>
      <w:tblGrid>
        <w:gridCol w:w="2330"/>
        <w:gridCol w:w="6912"/>
      </w:tblGrid>
      <w:tr w:rsidR="003F5C30" w:rsidTr="00F753D7">
        <w:trPr>
          <w:trHeight w:val="567"/>
        </w:trPr>
        <w:tc>
          <w:tcPr>
            <w:tcW w:w="2330"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Arial" w:hAnsi="Arial"/>
                <w:szCs w:val="24"/>
              </w:rPr>
            </w:pPr>
            <w:r>
              <w:t>Scenario ID:</w:t>
            </w:r>
          </w:p>
        </w:tc>
        <w:tc>
          <w:tcPr>
            <w:tcW w:w="6912"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Times New Roman" w:hAnsi="Times New Roman"/>
                <w:b/>
                <w:bCs/>
                <w:szCs w:val="24"/>
              </w:rPr>
            </w:pPr>
            <w:r>
              <w:t>BES-305</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Procedure Description:</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rPr>
                <w:rStyle w:val="TableTextChar"/>
                <w:rFonts w:cs="Times New Roman"/>
              </w:rPr>
              <w:t>Test that a user can  d</w:t>
            </w:r>
            <w:r>
              <w:t>elete an appointment from BB handheld, and that the appointment is removed from the users Outlook client</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Prerequisites:</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rsidP="001E2207">
            <w:pPr>
              <w:pStyle w:val="BulletinTable"/>
              <w:numPr>
                <w:ilvl w:val="0"/>
                <w:numId w:val="0"/>
              </w:numPr>
              <w:ind w:left="357"/>
            </w:pPr>
            <w:r>
              <w:t>Before you begin: Verify that the account used has been activated on BES5.0</w:t>
            </w:r>
          </w:p>
        </w:tc>
      </w:tr>
      <w:tr w:rsidR="003F5C30" w:rsidTr="003F5C30">
        <w:trPr>
          <w:trHeight w:val="567"/>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Step</w:t>
            </w:r>
          </w:p>
        </w:tc>
        <w:tc>
          <w:tcPr>
            <w:tcW w:w="69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Actions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1.</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Prepare to delete a calendar item by clicking on "Calendar" from the Blackberry home screen.</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2.</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Select and appointment time and press the Blackberry trackball in to display the menu options.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3.</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rPr>
                <w:rFonts w:ascii="Arial" w:hAnsi="Arial"/>
                <w:szCs w:val="24"/>
              </w:rPr>
            </w:pPr>
            <w:r>
              <w:t>Select Delete</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4.</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rPr>
                <w:rFonts w:ascii="Arial" w:hAnsi="Arial"/>
                <w:szCs w:val="24"/>
              </w:rPr>
            </w:pPr>
            <w:r>
              <w:t>Select Delete</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b/>
                <w:bCs/>
                <w:szCs w:val="24"/>
              </w:rPr>
            </w:pP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Expected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Appointment deleted on hand held and also from Outlook</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Actual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bl>
    <w:p w:rsidR="003F5C30" w:rsidRDefault="003F5C30" w:rsidP="003F5C30">
      <w:pPr>
        <w:autoSpaceDE w:val="0"/>
        <w:autoSpaceDN w:val="0"/>
        <w:rPr>
          <w:rFonts w:ascii="Arial" w:hAnsi="Arial"/>
          <w:sz w:val="20"/>
        </w:rPr>
      </w:pPr>
    </w:p>
    <w:p w:rsidR="003F5C30" w:rsidRDefault="003F5C30" w:rsidP="003F5C30">
      <w:r>
        <w:br w:type="page"/>
      </w:r>
    </w:p>
    <w:p w:rsidR="009D0D37" w:rsidRDefault="009D0D37" w:rsidP="009D0D37">
      <w:pPr>
        <w:pStyle w:val="Heading2"/>
      </w:pPr>
      <w:bookmarkStart w:id="63" w:name="_Toc330369031"/>
      <w:r>
        <w:lastRenderedPageBreak/>
        <w:t>5.6</w:t>
      </w:r>
      <w:r>
        <w:tab/>
        <w:t>Global Address Book Lookup</w:t>
      </w:r>
      <w:bookmarkEnd w:id="63"/>
    </w:p>
    <w:tbl>
      <w:tblPr>
        <w:tblW w:w="0" w:type="auto"/>
        <w:tblCellMar>
          <w:left w:w="0" w:type="dxa"/>
          <w:right w:w="0" w:type="dxa"/>
        </w:tblCellMar>
        <w:tblLook w:val="04A0" w:firstRow="1" w:lastRow="0" w:firstColumn="1" w:lastColumn="0" w:noHBand="0" w:noVBand="1"/>
      </w:tblPr>
      <w:tblGrid>
        <w:gridCol w:w="2330"/>
        <w:gridCol w:w="6912"/>
      </w:tblGrid>
      <w:tr w:rsidR="003F5C30" w:rsidTr="00F753D7">
        <w:trPr>
          <w:trHeight w:val="567"/>
        </w:trPr>
        <w:tc>
          <w:tcPr>
            <w:tcW w:w="2330" w:type="dxa"/>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Arial" w:hAnsi="Arial"/>
                <w:szCs w:val="24"/>
              </w:rPr>
            </w:pPr>
            <w:r>
              <w:t>Scenario ID:</w:t>
            </w:r>
          </w:p>
        </w:tc>
        <w:tc>
          <w:tcPr>
            <w:tcW w:w="6912" w:type="dxa"/>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vAlign w:val="center"/>
            <w:hideMark/>
          </w:tcPr>
          <w:p w:rsidR="003F5C30" w:rsidRDefault="003F5C30">
            <w:pPr>
              <w:spacing w:after="120"/>
              <w:rPr>
                <w:rFonts w:ascii="Times New Roman" w:hAnsi="Times New Roman"/>
                <w:b/>
                <w:bCs/>
                <w:szCs w:val="24"/>
              </w:rPr>
            </w:pPr>
            <w:r>
              <w:t>BES-306</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Procedure Description:</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Test a user can use the address book lookup function and that the BB device can search the Exchange GAL</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Prerequisites:</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rsidP="001E2207">
            <w:pPr>
              <w:pStyle w:val="BulletinTable"/>
              <w:numPr>
                <w:ilvl w:val="0"/>
                <w:numId w:val="0"/>
              </w:numPr>
              <w:ind w:left="357"/>
            </w:pPr>
            <w:r>
              <w:t>Before you begin: Verify that the account used has been activated on BES5.0</w:t>
            </w:r>
          </w:p>
        </w:tc>
      </w:tr>
      <w:tr w:rsidR="003F5C30" w:rsidTr="003F5C30">
        <w:trPr>
          <w:trHeight w:val="567"/>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Step</w:t>
            </w:r>
          </w:p>
        </w:tc>
        <w:tc>
          <w:tcPr>
            <w:tcW w:w="69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5C30" w:rsidRDefault="003F5C30">
            <w:pPr>
              <w:spacing w:after="120"/>
              <w:rPr>
                <w:rFonts w:ascii="Arial" w:hAnsi="Arial"/>
                <w:szCs w:val="24"/>
              </w:rPr>
            </w:pPr>
            <w:r>
              <w:t>Actions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1.</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Prepare to locate a calendar item by clicking on "Contacts" from the Blackberry home screen.</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2.</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autoSpaceDE w:val="0"/>
              <w:autoSpaceDN w:val="0"/>
              <w:spacing w:after="120"/>
              <w:rPr>
                <w:rFonts w:ascii="Arial" w:hAnsi="Arial"/>
                <w:szCs w:val="24"/>
              </w:rPr>
            </w:pPr>
            <w:r>
              <w:t>Select “Lookup”</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3.</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rPr>
                <w:rFonts w:ascii="Arial" w:hAnsi="Arial"/>
                <w:szCs w:val="24"/>
              </w:rPr>
            </w:pPr>
            <w:r>
              <w:t>Press the Blackberry trackball in to display the menu options</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pPr>
            <w:r>
              <w:t>4.</w:t>
            </w:r>
          </w:p>
        </w:tc>
        <w:tc>
          <w:tcPr>
            <w:tcW w:w="6912" w:type="dxa"/>
            <w:tcBorders>
              <w:top w:val="nil"/>
              <w:left w:val="nil"/>
              <w:bottom w:val="single" w:sz="8" w:space="0" w:color="auto"/>
              <w:right w:val="single" w:sz="8" w:space="0" w:color="auto"/>
            </w:tcBorders>
            <w:tcMar>
              <w:top w:w="0" w:type="dxa"/>
              <w:left w:w="108" w:type="dxa"/>
              <w:bottom w:w="0" w:type="dxa"/>
              <w:right w:w="108" w:type="dxa"/>
            </w:tcMar>
            <w:hideMark/>
          </w:tcPr>
          <w:p w:rsidR="003F5C30" w:rsidRDefault="003F5C30">
            <w:pPr>
              <w:rPr>
                <w:rFonts w:ascii="Arial" w:hAnsi="Arial"/>
                <w:szCs w:val="24"/>
              </w:rPr>
            </w:pPr>
            <w:r>
              <w:t>Type user to lookup</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pStyle w:val="TableText"/>
              <w:rPr>
                <w:rFonts w:ascii="Times New Roman" w:hAnsi="Times New Roman"/>
                <w:b/>
                <w:bCs/>
              </w:rPr>
            </w:pPr>
            <w:r>
              <w:t>5.</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Times New Roman" w:hAnsi="Times New Roman"/>
                <w:szCs w:val="24"/>
              </w:rPr>
            </w:pPr>
            <w:r>
              <w:t>Press the Blackberry trackball</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b/>
                <w:bCs/>
                <w:szCs w:val="24"/>
              </w:rPr>
            </w:pP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b/>
                <w:bCs/>
                <w:szCs w:val="24"/>
              </w:rPr>
            </w:pP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Expected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5C30" w:rsidRDefault="003F5C30">
            <w:pPr>
              <w:autoSpaceDE w:val="0"/>
              <w:autoSpaceDN w:val="0"/>
              <w:spacing w:after="120"/>
              <w:rPr>
                <w:rFonts w:ascii="Arial" w:hAnsi="Arial"/>
                <w:szCs w:val="24"/>
              </w:rPr>
            </w:pPr>
            <w:r>
              <w:t>Contacts displayed</w:t>
            </w:r>
          </w:p>
        </w:tc>
      </w:tr>
      <w:tr w:rsidR="003F5C30" w:rsidTr="003F5C30">
        <w:trPr>
          <w:trHeight w:val="425"/>
        </w:trPr>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5C30" w:rsidRDefault="003F5C30">
            <w:pPr>
              <w:spacing w:after="120"/>
              <w:rPr>
                <w:rFonts w:ascii="Arial" w:hAnsi="Arial"/>
                <w:szCs w:val="24"/>
              </w:rPr>
            </w:pPr>
            <w:r>
              <w:t>Actual Result</w:t>
            </w:r>
          </w:p>
        </w:tc>
        <w:tc>
          <w:tcPr>
            <w:tcW w:w="6912" w:type="dxa"/>
            <w:tcBorders>
              <w:top w:val="nil"/>
              <w:left w:val="nil"/>
              <w:bottom w:val="single" w:sz="8" w:space="0" w:color="auto"/>
              <w:right w:val="single" w:sz="8" w:space="0" w:color="auto"/>
            </w:tcBorders>
            <w:tcMar>
              <w:top w:w="0" w:type="dxa"/>
              <w:left w:w="108" w:type="dxa"/>
              <w:bottom w:w="0" w:type="dxa"/>
              <w:right w:w="108" w:type="dxa"/>
            </w:tcMar>
            <w:vAlign w:val="center"/>
          </w:tcPr>
          <w:p w:rsidR="003F5C30" w:rsidRDefault="003F5C30">
            <w:pPr>
              <w:spacing w:after="120"/>
              <w:rPr>
                <w:rFonts w:ascii="Times New Roman" w:hAnsi="Times New Roman"/>
                <w:szCs w:val="24"/>
              </w:rPr>
            </w:pPr>
          </w:p>
        </w:tc>
      </w:tr>
    </w:tbl>
    <w:p w:rsidR="003F5C30" w:rsidRDefault="003F5C30" w:rsidP="003F5C30">
      <w:pPr>
        <w:autoSpaceDE w:val="0"/>
        <w:autoSpaceDN w:val="0"/>
        <w:rPr>
          <w:rFonts w:ascii="Arial" w:hAnsi="Arial"/>
          <w:sz w:val="20"/>
        </w:rPr>
      </w:pPr>
    </w:p>
    <w:p w:rsidR="003F5C30" w:rsidRDefault="003F5C30" w:rsidP="003F5C30">
      <w:pPr>
        <w:autoSpaceDE w:val="0"/>
        <w:autoSpaceDN w:val="0"/>
      </w:pPr>
    </w:p>
    <w:p w:rsidR="00CF6387" w:rsidRDefault="00CF6387"/>
    <w:sectPr w:rsidR="00CF6387" w:rsidSect="00D5489A">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F2D" w:rsidRDefault="008C2F2D" w:rsidP="002B1086">
      <w:pPr>
        <w:spacing w:after="0" w:line="240" w:lineRule="auto"/>
      </w:pPr>
      <w:r>
        <w:separator/>
      </w:r>
    </w:p>
  </w:endnote>
  <w:endnote w:type="continuationSeparator" w:id="0">
    <w:p w:rsidR="008C2F2D" w:rsidRDefault="008C2F2D" w:rsidP="002B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74" w:rsidRPr="002B1086" w:rsidRDefault="00671A74" w:rsidP="002B1086">
    <w:pPr>
      <w:pBdr>
        <w:top w:val="single" w:sz="4" w:space="1" w:color="auto"/>
      </w:pBdr>
      <w:tabs>
        <w:tab w:val="center" w:pos="4536"/>
        <w:tab w:val="right" w:pos="9027"/>
      </w:tabs>
      <w:spacing w:after="0" w:line="240" w:lineRule="auto"/>
      <w:rPr>
        <w:rFonts w:ascii="Arial" w:hAnsi="Arial" w:cs="Arial"/>
        <w:i/>
        <w:iCs/>
        <w:sz w:val="18"/>
        <w:szCs w:val="18"/>
        <w:lang w:eastAsia="en-GB"/>
      </w:rPr>
    </w:pPr>
    <w:r w:rsidRPr="002B1086">
      <w:rPr>
        <w:rFonts w:ascii="Arial" w:hAnsi="Arial" w:cs="Arial"/>
        <w:sz w:val="18"/>
        <w:szCs w:val="18"/>
        <w:lang w:eastAsia="en-GB"/>
      </w:rPr>
      <w:t>Global MADS</w:t>
    </w:r>
    <w:r w:rsidRPr="002B1086">
      <w:rPr>
        <w:rFonts w:ascii="Arial" w:hAnsi="Arial" w:cs="Arial"/>
        <w:i/>
        <w:iCs/>
        <w:sz w:val="18"/>
        <w:szCs w:val="18"/>
        <w:lang w:eastAsia="en-GB"/>
      </w:rPr>
      <w:tab/>
    </w:r>
    <w:r w:rsidRPr="002B1086">
      <w:rPr>
        <w:rFonts w:ascii="Arial" w:hAnsi="Arial" w:cs="Arial"/>
        <w:sz w:val="18"/>
        <w:szCs w:val="18"/>
        <w:lang w:eastAsia="en-GB"/>
      </w:rPr>
      <w:t>Copyright © 2012 Aegis Media</w:t>
    </w:r>
    <w:r w:rsidRPr="002B1086">
      <w:rPr>
        <w:rFonts w:ascii="Arial" w:hAnsi="Arial" w:cs="Arial"/>
        <w:sz w:val="18"/>
        <w:szCs w:val="18"/>
        <w:lang w:eastAsia="en-GB"/>
      </w:rPr>
      <w:tab/>
      <w:t xml:space="preserve">Page </w:t>
    </w:r>
    <w:r w:rsidRPr="002B1086">
      <w:rPr>
        <w:rFonts w:ascii="Arial" w:hAnsi="Arial" w:cs="Arial"/>
        <w:sz w:val="18"/>
        <w:szCs w:val="18"/>
        <w:lang w:eastAsia="en-GB"/>
      </w:rPr>
      <w:fldChar w:fldCharType="begin"/>
    </w:r>
    <w:r w:rsidRPr="002B1086">
      <w:rPr>
        <w:rFonts w:ascii="Arial" w:hAnsi="Arial" w:cs="Arial"/>
        <w:sz w:val="18"/>
        <w:szCs w:val="18"/>
        <w:lang w:eastAsia="en-GB"/>
      </w:rPr>
      <w:instrText xml:space="preserve"> PAGE </w:instrText>
    </w:r>
    <w:r w:rsidRPr="002B1086">
      <w:rPr>
        <w:rFonts w:ascii="Arial" w:hAnsi="Arial" w:cs="Arial"/>
        <w:sz w:val="18"/>
        <w:szCs w:val="18"/>
        <w:lang w:eastAsia="en-GB"/>
      </w:rPr>
      <w:fldChar w:fldCharType="separate"/>
    </w:r>
    <w:r w:rsidR="00895B6D">
      <w:rPr>
        <w:rFonts w:ascii="Arial" w:hAnsi="Arial" w:cs="Arial"/>
        <w:noProof/>
        <w:sz w:val="18"/>
        <w:szCs w:val="18"/>
        <w:lang w:eastAsia="en-GB"/>
      </w:rPr>
      <w:t>11</w:t>
    </w:r>
    <w:r w:rsidRPr="002B1086">
      <w:rPr>
        <w:rFonts w:ascii="Arial" w:hAnsi="Arial" w:cs="Arial"/>
        <w:sz w:val="18"/>
        <w:szCs w:val="18"/>
        <w:lang w:eastAsia="en-GB"/>
      </w:rPr>
      <w:fldChar w:fldCharType="end"/>
    </w:r>
    <w:r w:rsidRPr="002B1086">
      <w:rPr>
        <w:rFonts w:ascii="Arial" w:hAnsi="Arial" w:cs="Arial"/>
        <w:sz w:val="18"/>
        <w:szCs w:val="18"/>
        <w:lang w:eastAsia="en-GB"/>
      </w:rPr>
      <w:t xml:space="preserve"> of </w:t>
    </w:r>
    <w:r w:rsidRPr="002B1086">
      <w:rPr>
        <w:rFonts w:ascii="Arial" w:hAnsi="Arial" w:cs="Arial"/>
        <w:sz w:val="18"/>
        <w:szCs w:val="18"/>
        <w:lang w:eastAsia="en-GB"/>
      </w:rPr>
      <w:fldChar w:fldCharType="begin"/>
    </w:r>
    <w:r w:rsidRPr="002B1086">
      <w:rPr>
        <w:rFonts w:ascii="Arial" w:hAnsi="Arial" w:cs="Arial"/>
        <w:sz w:val="18"/>
        <w:szCs w:val="18"/>
        <w:lang w:eastAsia="en-GB"/>
      </w:rPr>
      <w:instrText xml:space="preserve"> NUMPAGES </w:instrText>
    </w:r>
    <w:r w:rsidRPr="002B1086">
      <w:rPr>
        <w:rFonts w:ascii="Arial" w:hAnsi="Arial" w:cs="Arial"/>
        <w:sz w:val="18"/>
        <w:szCs w:val="18"/>
        <w:lang w:eastAsia="en-GB"/>
      </w:rPr>
      <w:fldChar w:fldCharType="separate"/>
    </w:r>
    <w:r w:rsidR="00895B6D">
      <w:rPr>
        <w:rFonts w:ascii="Arial" w:hAnsi="Arial" w:cs="Arial"/>
        <w:noProof/>
        <w:sz w:val="18"/>
        <w:szCs w:val="18"/>
        <w:lang w:eastAsia="en-GB"/>
      </w:rPr>
      <w:t>20</w:t>
    </w:r>
    <w:r w:rsidRPr="002B1086">
      <w:rPr>
        <w:rFonts w:ascii="Arial" w:hAnsi="Arial" w:cs="Arial"/>
        <w:sz w:val="18"/>
        <w:szCs w:val="18"/>
        <w:lang w:eastAsia="en-GB"/>
      </w:rPr>
      <w:fldChar w:fldCharType="end"/>
    </w:r>
  </w:p>
  <w:p w:rsidR="00671A74" w:rsidRDefault="00671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F2D" w:rsidRDefault="008C2F2D" w:rsidP="002B1086">
      <w:pPr>
        <w:spacing w:after="0" w:line="240" w:lineRule="auto"/>
      </w:pPr>
      <w:r>
        <w:separator/>
      </w:r>
    </w:p>
  </w:footnote>
  <w:footnote w:type="continuationSeparator" w:id="0">
    <w:p w:rsidR="008C2F2D" w:rsidRDefault="008C2F2D" w:rsidP="002B1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74" w:rsidRPr="002B1086" w:rsidRDefault="00671A74" w:rsidP="002B1086">
    <w:pPr>
      <w:pBdr>
        <w:bottom w:val="single" w:sz="4" w:space="1" w:color="auto"/>
      </w:pBdr>
      <w:tabs>
        <w:tab w:val="center" w:pos="4513"/>
        <w:tab w:val="right" w:pos="9027"/>
      </w:tabs>
      <w:spacing w:after="0" w:line="240" w:lineRule="auto"/>
      <w:rPr>
        <w:rFonts w:ascii="Arial" w:hAnsi="Arial" w:cs="Arial"/>
        <w:b/>
        <w:bCs/>
        <w:sz w:val="20"/>
        <w:szCs w:val="20"/>
        <w:lang w:eastAsia="en-GB"/>
      </w:rPr>
    </w:pPr>
    <w:r w:rsidRPr="002B1086">
      <w:rPr>
        <w:rFonts w:ascii="Arial" w:hAnsi="Arial" w:cs="Arial"/>
        <w:b/>
        <w:sz w:val="20"/>
        <w:szCs w:val="20"/>
        <w:lang w:eastAsia="en-GB"/>
      </w:rPr>
      <w:t>Messaging – Exchange 2010</w:t>
    </w:r>
    <w:r w:rsidRPr="002B1086">
      <w:rPr>
        <w:rFonts w:ascii="Arial" w:hAnsi="Arial" w:cs="Arial"/>
        <w:sz w:val="20"/>
        <w:szCs w:val="20"/>
        <w:lang w:eastAsia="en-GB"/>
      </w:rPr>
      <w:tab/>
    </w:r>
    <w:r w:rsidRPr="002B1086">
      <w:rPr>
        <w:rFonts w:ascii="Arial" w:hAnsi="Arial" w:cs="Arial"/>
        <w:noProof/>
        <w:sz w:val="20"/>
        <w:szCs w:val="20"/>
        <w:lang w:eastAsia="en-GB"/>
      </w:rPr>
      <mc:AlternateContent>
        <mc:Choice Requires="wpc">
          <w:drawing>
            <wp:inline distT="0" distB="0" distL="0" distR="0" wp14:anchorId="76D42BE7" wp14:editId="44A5352E">
              <wp:extent cx="269875" cy="320040"/>
              <wp:effectExtent l="0" t="0" r="0" b="381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5"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30RQ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V8MMA&#10;AADaAAAADwAAAGRycy9kb3ducmV2LnhtbESPT2vCQBTE74LfYXlCb7pRpEh0lVZr7cWDib0/si9/&#10;aPZtzG5j7KfvCoLHYWZ+w6w2valFR62rLCuYTiIQxJnVFRcKzul+vADhPLLG2jIpuJGDzXo4WGGs&#10;7ZVP1CW+EAHCLkYFpfdNLKXLSjLoJrYhDl5uW4M+yLaQusVrgJtazqLoVRqsOCyU2NC2pOwn+TUK&#10;0ug9/8j+juklzT9333yoZl2XKPUy6t+WIDz1/hl+tL+0gjncr4Q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zV8M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rsidRPr="002B1086">
      <w:rPr>
        <w:rFonts w:ascii="Arial" w:hAnsi="Arial" w:cs="Arial"/>
        <w:sz w:val="20"/>
        <w:szCs w:val="20"/>
        <w:lang w:eastAsia="en-GB"/>
      </w:rPr>
      <w:t xml:space="preserve"> </w:t>
    </w:r>
    <w:r w:rsidRPr="002B1086">
      <w:rPr>
        <w:rFonts w:ascii="Arial" w:hAnsi="Arial" w:cs="Arial"/>
        <w:sz w:val="20"/>
        <w:szCs w:val="20"/>
        <w:lang w:eastAsia="en-GB"/>
      </w:rPr>
      <w:tab/>
    </w:r>
    <w:r w:rsidRPr="002B1086">
      <w:rPr>
        <w:rFonts w:ascii="Arial" w:hAnsi="Arial" w:cs="Arial"/>
        <w:noProof/>
        <w:sz w:val="20"/>
        <w:szCs w:val="20"/>
        <w:lang w:eastAsia="en-GB"/>
      </w:rPr>
      <w:drawing>
        <wp:inline distT="0" distB="0" distL="0" distR="0" wp14:anchorId="10F5EDB8" wp14:editId="45AD74AD">
          <wp:extent cx="1270635" cy="368300"/>
          <wp:effectExtent l="0" t="0" r="5715" b="0"/>
          <wp:docPr id="6" name="Picture 6"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671A74" w:rsidRDefault="00671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438"/>
    <w:multiLevelType w:val="hybridMultilevel"/>
    <w:tmpl w:val="1E286F06"/>
    <w:lvl w:ilvl="0" w:tplc="A1EEABF6">
      <w:start w:val="1"/>
      <w:numFmt w:val="bullet"/>
      <w:lvlText w:val=""/>
      <w:lvlJc w:val="left"/>
      <w:pPr>
        <w:ind w:left="720" w:hanging="360"/>
      </w:pPr>
      <w:rPr>
        <w:rFonts w:ascii="Wingdings" w:hAnsi="Wingdings" w:hint="default"/>
        <w:color w:val="BF480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8D37B38"/>
    <w:multiLevelType w:val="hybridMultilevel"/>
    <w:tmpl w:val="EBA6F7C6"/>
    <w:lvl w:ilvl="0" w:tplc="2F543496">
      <w:start w:val="1"/>
      <w:numFmt w:val="decimal"/>
      <w:lvlText w:val="%1."/>
      <w:lvlJc w:val="left"/>
      <w:pPr>
        <w:ind w:left="510" w:hanging="360"/>
      </w:pPr>
      <w:rPr>
        <w:rFonts w:cs="Times New Roman"/>
      </w:rPr>
    </w:lvl>
    <w:lvl w:ilvl="1" w:tplc="08090019">
      <w:start w:val="1"/>
      <w:numFmt w:val="lowerLetter"/>
      <w:lvlText w:val="%2."/>
      <w:lvlJc w:val="left"/>
      <w:pPr>
        <w:ind w:left="1230" w:hanging="360"/>
      </w:pPr>
      <w:rPr>
        <w:rFonts w:cs="Times New Roman"/>
      </w:rPr>
    </w:lvl>
    <w:lvl w:ilvl="2" w:tplc="0809001B">
      <w:start w:val="1"/>
      <w:numFmt w:val="lowerRoman"/>
      <w:lvlText w:val="%3."/>
      <w:lvlJc w:val="right"/>
      <w:pPr>
        <w:ind w:left="1950" w:hanging="180"/>
      </w:pPr>
      <w:rPr>
        <w:rFonts w:cs="Times New Roman"/>
      </w:rPr>
    </w:lvl>
    <w:lvl w:ilvl="3" w:tplc="0809000F">
      <w:start w:val="1"/>
      <w:numFmt w:val="decimal"/>
      <w:lvlText w:val="%4."/>
      <w:lvlJc w:val="left"/>
      <w:pPr>
        <w:ind w:left="2670" w:hanging="360"/>
      </w:pPr>
      <w:rPr>
        <w:rFonts w:cs="Times New Roman"/>
      </w:rPr>
    </w:lvl>
    <w:lvl w:ilvl="4" w:tplc="08090019">
      <w:start w:val="1"/>
      <w:numFmt w:val="lowerLetter"/>
      <w:lvlText w:val="%5."/>
      <w:lvlJc w:val="left"/>
      <w:pPr>
        <w:ind w:left="3390" w:hanging="360"/>
      </w:pPr>
      <w:rPr>
        <w:rFonts w:cs="Times New Roman"/>
      </w:rPr>
    </w:lvl>
    <w:lvl w:ilvl="5" w:tplc="0809001B">
      <w:start w:val="1"/>
      <w:numFmt w:val="lowerRoman"/>
      <w:lvlText w:val="%6."/>
      <w:lvlJc w:val="right"/>
      <w:pPr>
        <w:ind w:left="4110" w:hanging="180"/>
      </w:pPr>
      <w:rPr>
        <w:rFonts w:cs="Times New Roman"/>
      </w:rPr>
    </w:lvl>
    <w:lvl w:ilvl="6" w:tplc="0809000F">
      <w:start w:val="1"/>
      <w:numFmt w:val="decimal"/>
      <w:lvlText w:val="%7."/>
      <w:lvlJc w:val="left"/>
      <w:pPr>
        <w:ind w:left="4830" w:hanging="360"/>
      </w:pPr>
      <w:rPr>
        <w:rFonts w:cs="Times New Roman"/>
      </w:rPr>
    </w:lvl>
    <w:lvl w:ilvl="7" w:tplc="08090019">
      <w:start w:val="1"/>
      <w:numFmt w:val="lowerLetter"/>
      <w:lvlText w:val="%8."/>
      <w:lvlJc w:val="left"/>
      <w:pPr>
        <w:ind w:left="5550" w:hanging="360"/>
      </w:pPr>
      <w:rPr>
        <w:rFonts w:cs="Times New Roman"/>
      </w:rPr>
    </w:lvl>
    <w:lvl w:ilvl="8" w:tplc="0809001B">
      <w:start w:val="1"/>
      <w:numFmt w:val="lowerRoman"/>
      <w:lvlText w:val="%9."/>
      <w:lvlJc w:val="right"/>
      <w:pPr>
        <w:ind w:left="6270" w:hanging="180"/>
      </w:pPr>
      <w:rPr>
        <w:rFonts w:cs="Times New Roman"/>
      </w:rPr>
    </w:lvl>
  </w:abstractNum>
  <w:abstractNum w:abstractNumId="2">
    <w:nsid w:val="374D54AA"/>
    <w:multiLevelType w:val="hybridMultilevel"/>
    <w:tmpl w:val="382EB8AE"/>
    <w:lvl w:ilvl="0" w:tplc="5FCC9864">
      <w:start w:val="1"/>
      <w:numFmt w:val="bullet"/>
      <w:pStyle w:val="Bullet"/>
      <w:lvlText w:val=""/>
      <w:lvlJc w:val="left"/>
      <w:pPr>
        <w:ind w:left="1080" w:hanging="360"/>
      </w:pPr>
      <w:rPr>
        <w:rFonts w:ascii="Wingdings" w:hAnsi="Wingdings" w:hint="default"/>
        <w:color w:val="7030A0"/>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30"/>
    <w:rsid w:val="00042FC3"/>
    <w:rsid w:val="000638D1"/>
    <w:rsid w:val="000742DB"/>
    <w:rsid w:val="00076488"/>
    <w:rsid w:val="000D5B6F"/>
    <w:rsid w:val="001E2207"/>
    <w:rsid w:val="002B1086"/>
    <w:rsid w:val="002D796A"/>
    <w:rsid w:val="003629C8"/>
    <w:rsid w:val="003A6FB9"/>
    <w:rsid w:val="003B0904"/>
    <w:rsid w:val="003D5AA5"/>
    <w:rsid w:val="003F5C30"/>
    <w:rsid w:val="00461CDB"/>
    <w:rsid w:val="00510840"/>
    <w:rsid w:val="006106E5"/>
    <w:rsid w:val="00611955"/>
    <w:rsid w:val="00671A74"/>
    <w:rsid w:val="00674475"/>
    <w:rsid w:val="007B6E69"/>
    <w:rsid w:val="00895B6D"/>
    <w:rsid w:val="008C2F2D"/>
    <w:rsid w:val="00995A35"/>
    <w:rsid w:val="009D0D37"/>
    <w:rsid w:val="00A56D04"/>
    <w:rsid w:val="00BE4521"/>
    <w:rsid w:val="00C66E5C"/>
    <w:rsid w:val="00C94824"/>
    <w:rsid w:val="00C955BE"/>
    <w:rsid w:val="00CF6387"/>
    <w:rsid w:val="00D4191C"/>
    <w:rsid w:val="00D434BF"/>
    <w:rsid w:val="00D5489A"/>
    <w:rsid w:val="00DD1051"/>
    <w:rsid w:val="00E31E15"/>
    <w:rsid w:val="00F05F2D"/>
    <w:rsid w:val="00F753D7"/>
    <w:rsid w:val="00FB7FE8"/>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5C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3F5C3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5C3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5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C30"/>
    <w:rPr>
      <w:rFonts w:ascii="Tahoma" w:hAnsi="Tahoma" w:cs="Tahoma"/>
      <w:sz w:val="16"/>
      <w:szCs w:val="16"/>
    </w:rPr>
  </w:style>
  <w:style w:type="paragraph" w:styleId="TOC1">
    <w:name w:val="toc 1"/>
    <w:basedOn w:val="Normal"/>
    <w:next w:val="Normal"/>
    <w:autoRedefine/>
    <w:uiPriority w:val="39"/>
    <w:unhideWhenUsed/>
    <w:rsid w:val="003F5C30"/>
    <w:pPr>
      <w:spacing w:after="100"/>
    </w:pPr>
  </w:style>
  <w:style w:type="paragraph" w:styleId="TOC2">
    <w:name w:val="toc 2"/>
    <w:basedOn w:val="Normal"/>
    <w:next w:val="Normal"/>
    <w:autoRedefine/>
    <w:uiPriority w:val="39"/>
    <w:unhideWhenUsed/>
    <w:rsid w:val="003F5C30"/>
    <w:pPr>
      <w:spacing w:after="100"/>
      <w:ind w:left="220"/>
    </w:pPr>
  </w:style>
  <w:style w:type="character" w:styleId="Hyperlink">
    <w:name w:val="Hyperlink"/>
    <w:basedOn w:val="DefaultParagraphFont"/>
    <w:uiPriority w:val="99"/>
    <w:unhideWhenUsed/>
    <w:rsid w:val="003F5C30"/>
    <w:rPr>
      <w:color w:val="0000FF" w:themeColor="hyperlink"/>
      <w:u w:val="single"/>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3F5C30"/>
    <w:rPr>
      <w:rFonts w:asciiTheme="majorHAnsi" w:eastAsiaTheme="majorEastAsia" w:hAnsiTheme="majorHAnsi" w:cstheme="majorBidi"/>
      <w:b/>
      <w:bCs/>
      <w:color w:val="4F81BD" w:themeColor="accent1"/>
      <w:sz w:val="26"/>
      <w:szCs w:val="26"/>
      <w:lang w:eastAsia="en-GB"/>
    </w:rPr>
  </w:style>
  <w:style w:type="character" w:customStyle="1" w:styleId="BulletChar">
    <w:name w:val="Bullet Char"/>
    <w:link w:val="Bullet"/>
    <w:locked/>
    <w:rsid w:val="003F5C30"/>
    <w:rPr>
      <w:rFonts w:ascii="Arial" w:hAnsi="Arial" w:cs="Arial"/>
    </w:rPr>
  </w:style>
  <w:style w:type="paragraph" w:customStyle="1" w:styleId="Bullet">
    <w:name w:val="Bullet"/>
    <w:basedOn w:val="Normal"/>
    <w:link w:val="BulletChar"/>
    <w:qFormat/>
    <w:rsid w:val="003F5C30"/>
    <w:pPr>
      <w:numPr>
        <w:numId w:val="1"/>
      </w:numPr>
      <w:ind w:left="851" w:hanging="513"/>
      <w:contextualSpacing/>
    </w:pPr>
    <w:rPr>
      <w:rFonts w:ascii="Arial" w:hAnsi="Arial" w:cs="Arial"/>
    </w:rPr>
  </w:style>
  <w:style w:type="character" w:customStyle="1" w:styleId="Heading1Char">
    <w:name w:val="Heading 1 Char"/>
    <w:basedOn w:val="DefaultParagraphFont"/>
    <w:link w:val="Heading1"/>
    <w:uiPriority w:val="9"/>
    <w:rsid w:val="003F5C30"/>
    <w:rPr>
      <w:rFonts w:asciiTheme="majorHAnsi" w:eastAsiaTheme="majorEastAsia" w:hAnsiTheme="majorHAnsi" w:cstheme="majorBidi"/>
      <w:b/>
      <w:bCs/>
      <w:color w:val="365F91" w:themeColor="accent1" w:themeShade="BF"/>
      <w:sz w:val="28"/>
      <w:szCs w:val="28"/>
    </w:rPr>
  </w:style>
  <w:style w:type="character" w:customStyle="1" w:styleId="TableHeadChar">
    <w:name w:val="Table Head Char"/>
    <w:link w:val="TableHead"/>
    <w:locked/>
    <w:rsid w:val="003F5C30"/>
    <w:rPr>
      <w:rFonts w:ascii="Arial" w:hAnsi="Arial" w:cs="Arial"/>
      <w:b/>
    </w:rPr>
  </w:style>
  <w:style w:type="paragraph" w:customStyle="1" w:styleId="TableHead">
    <w:name w:val="Table Head"/>
    <w:basedOn w:val="Normal"/>
    <w:link w:val="TableHeadChar"/>
    <w:qFormat/>
    <w:rsid w:val="003F5C30"/>
    <w:pPr>
      <w:spacing w:before="60" w:after="60" w:line="240" w:lineRule="auto"/>
      <w:jc w:val="center"/>
    </w:pPr>
    <w:rPr>
      <w:rFonts w:ascii="Arial" w:hAnsi="Arial" w:cs="Arial"/>
      <w:b/>
    </w:rPr>
  </w:style>
  <w:style w:type="character" w:customStyle="1" w:styleId="TableTextChar">
    <w:name w:val="Table Text Char"/>
    <w:link w:val="TableText"/>
    <w:locked/>
    <w:rsid w:val="003F5C30"/>
    <w:rPr>
      <w:rFonts w:ascii="Arial" w:hAnsi="Arial" w:cs="Arial"/>
    </w:rPr>
  </w:style>
  <w:style w:type="paragraph" w:customStyle="1" w:styleId="TableText">
    <w:name w:val="Table Text"/>
    <w:basedOn w:val="Normal"/>
    <w:link w:val="TableTextChar"/>
    <w:qFormat/>
    <w:rsid w:val="003F5C30"/>
    <w:pPr>
      <w:spacing w:before="60" w:after="60" w:line="240" w:lineRule="auto"/>
      <w:ind w:left="57" w:right="57"/>
    </w:pPr>
    <w:rPr>
      <w:rFonts w:ascii="Arial" w:hAnsi="Arial" w:cs="Arial"/>
    </w:rPr>
  </w:style>
  <w:style w:type="character" w:customStyle="1" w:styleId="BulletinTableChar">
    <w:name w:val="Bullet in Table Char"/>
    <w:basedOn w:val="DefaultParagraphFont"/>
    <w:link w:val="BulletinTable"/>
    <w:locked/>
    <w:rsid w:val="003F5C30"/>
    <w:rPr>
      <w:rFonts w:ascii="Arial" w:hAnsi="Arial" w:cs="Arial"/>
    </w:rPr>
  </w:style>
  <w:style w:type="paragraph" w:customStyle="1" w:styleId="BulletinTable">
    <w:name w:val="Bullet in Table"/>
    <w:basedOn w:val="Bullet"/>
    <w:link w:val="BulletinTableChar"/>
    <w:qFormat/>
    <w:rsid w:val="003F5C30"/>
    <w:pPr>
      <w:spacing w:line="240" w:lineRule="auto"/>
      <w:ind w:left="357" w:hanging="357"/>
    </w:pPr>
  </w:style>
  <w:style w:type="paragraph" w:styleId="Header">
    <w:name w:val="header"/>
    <w:basedOn w:val="Normal"/>
    <w:link w:val="HeaderChar"/>
    <w:uiPriority w:val="99"/>
    <w:unhideWhenUsed/>
    <w:rsid w:val="002B1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086"/>
  </w:style>
  <w:style w:type="paragraph" w:styleId="Footer">
    <w:name w:val="footer"/>
    <w:basedOn w:val="Normal"/>
    <w:link w:val="FooterChar"/>
    <w:uiPriority w:val="99"/>
    <w:unhideWhenUsed/>
    <w:rsid w:val="002B1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5C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3F5C3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5C3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5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C30"/>
    <w:rPr>
      <w:rFonts w:ascii="Tahoma" w:hAnsi="Tahoma" w:cs="Tahoma"/>
      <w:sz w:val="16"/>
      <w:szCs w:val="16"/>
    </w:rPr>
  </w:style>
  <w:style w:type="paragraph" w:styleId="TOC1">
    <w:name w:val="toc 1"/>
    <w:basedOn w:val="Normal"/>
    <w:next w:val="Normal"/>
    <w:autoRedefine/>
    <w:uiPriority w:val="39"/>
    <w:unhideWhenUsed/>
    <w:rsid w:val="003F5C30"/>
    <w:pPr>
      <w:spacing w:after="100"/>
    </w:pPr>
  </w:style>
  <w:style w:type="paragraph" w:styleId="TOC2">
    <w:name w:val="toc 2"/>
    <w:basedOn w:val="Normal"/>
    <w:next w:val="Normal"/>
    <w:autoRedefine/>
    <w:uiPriority w:val="39"/>
    <w:unhideWhenUsed/>
    <w:rsid w:val="003F5C30"/>
    <w:pPr>
      <w:spacing w:after="100"/>
      <w:ind w:left="220"/>
    </w:pPr>
  </w:style>
  <w:style w:type="character" w:styleId="Hyperlink">
    <w:name w:val="Hyperlink"/>
    <w:basedOn w:val="DefaultParagraphFont"/>
    <w:uiPriority w:val="99"/>
    <w:unhideWhenUsed/>
    <w:rsid w:val="003F5C30"/>
    <w:rPr>
      <w:color w:val="0000FF" w:themeColor="hyperlink"/>
      <w:u w:val="single"/>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3F5C30"/>
    <w:rPr>
      <w:rFonts w:asciiTheme="majorHAnsi" w:eastAsiaTheme="majorEastAsia" w:hAnsiTheme="majorHAnsi" w:cstheme="majorBidi"/>
      <w:b/>
      <w:bCs/>
      <w:color w:val="4F81BD" w:themeColor="accent1"/>
      <w:sz w:val="26"/>
      <w:szCs w:val="26"/>
      <w:lang w:eastAsia="en-GB"/>
    </w:rPr>
  </w:style>
  <w:style w:type="character" w:customStyle="1" w:styleId="BulletChar">
    <w:name w:val="Bullet Char"/>
    <w:link w:val="Bullet"/>
    <w:locked/>
    <w:rsid w:val="003F5C30"/>
    <w:rPr>
      <w:rFonts w:ascii="Arial" w:hAnsi="Arial" w:cs="Arial"/>
    </w:rPr>
  </w:style>
  <w:style w:type="paragraph" w:customStyle="1" w:styleId="Bullet">
    <w:name w:val="Bullet"/>
    <w:basedOn w:val="Normal"/>
    <w:link w:val="BulletChar"/>
    <w:qFormat/>
    <w:rsid w:val="003F5C30"/>
    <w:pPr>
      <w:numPr>
        <w:numId w:val="1"/>
      </w:numPr>
      <w:ind w:left="851" w:hanging="513"/>
      <w:contextualSpacing/>
    </w:pPr>
    <w:rPr>
      <w:rFonts w:ascii="Arial" w:hAnsi="Arial" w:cs="Arial"/>
    </w:rPr>
  </w:style>
  <w:style w:type="character" w:customStyle="1" w:styleId="Heading1Char">
    <w:name w:val="Heading 1 Char"/>
    <w:basedOn w:val="DefaultParagraphFont"/>
    <w:link w:val="Heading1"/>
    <w:uiPriority w:val="9"/>
    <w:rsid w:val="003F5C30"/>
    <w:rPr>
      <w:rFonts w:asciiTheme="majorHAnsi" w:eastAsiaTheme="majorEastAsia" w:hAnsiTheme="majorHAnsi" w:cstheme="majorBidi"/>
      <w:b/>
      <w:bCs/>
      <w:color w:val="365F91" w:themeColor="accent1" w:themeShade="BF"/>
      <w:sz w:val="28"/>
      <w:szCs w:val="28"/>
    </w:rPr>
  </w:style>
  <w:style w:type="character" w:customStyle="1" w:styleId="TableHeadChar">
    <w:name w:val="Table Head Char"/>
    <w:link w:val="TableHead"/>
    <w:locked/>
    <w:rsid w:val="003F5C30"/>
    <w:rPr>
      <w:rFonts w:ascii="Arial" w:hAnsi="Arial" w:cs="Arial"/>
      <w:b/>
    </w:rPr>
  </w:style>
  <w:style w:type="paragraph" w:customStyle="1" w:styleId="TableHead">
    <w:name w:val="Table Head"/>
    <w:basedOn w:val="Normal"/>
    <w:link w:val="TableHeadChar"/>
    <w:qFormat/>
    <w:rsid w:val="003F5C30"/>
    <w:pPr>
      <w:spacing w:before="60" w:after="60" w:line="240" w:lineRule="auto"/>
      <w:jc w:val="center"/>
    </w:pPr>
    <w:rPr>
      <w:rFonts w:ascii="Arial" w:hAnsi="Arial" w:cs="Arial"/>
      <w:b/>
    </w:rPr>
  </w:style>
  <w:style w:type="character" w:customStyle="1" w:styleId="TableTextChar">
    <w:name w:val="Table Text Char"/>
    <w:link w:val="TableText"/>
    <w:locked/>
    <w:rsid w:val="003F5C30"/>
    <w:rPr>
      <w:rFonts w:ascii="Arial" w:hAnsi="Arial" w:cs="Arial"/>
    </w:rPr>
  </w:style>
  <w:style w:type="paragraph" w:customStyle="1" w:styleId="TableText">
    <w:name w:val="Table Text"/>
    <w:basedOn w:val="Normal"/>
    <w:link w:val="TableTextChar"/>
    <w:qFormat/>
    <w:rsid w:val="003F5C30"/>
    <w:pPr>
      <w:spacing w:before="60" w:after="60" w:line="240" w:lineRule="auto"/>
      <w:ind w:left="57" w:right="57"/>
    </w:pPr>
    <w:rPr>
      <w:rFonts w:ascii="Arial" w:hAnsi="Arial" w:cs="Arial"/>
    </w:rPr>
  </w:style>
  <w:style w:type="character" w:customStyle="1" w:styleId="BulletinTableChar">
    <w:name w:val="Bullet in Table Char"/>
    <w:basedOn w:val="DefaultParagraphFont"/>
    <w:link w:val="BulletinTable"/>
    <w:locked/>
    <w:rsid w:val="003F5C30"/>
    <w:rPr>
      <w:rFonts w:ascii="Arial" w:hAnsi="Arial" w:cs="Arial"/>
    </w:rPr>
  </w:style>
  <w:style w:type="paragraph" w:customStyle="1" w:styleId="BulletinTable">
    <w:name w:val="Bullet in Table"/>
    <w:basedOn w:val="Bullet"/>
    <w:link w:val="BulletinTableChar"/>
    <w:qFormat/>
    <w:rsid w:val="003F5C30"/>
    <w:pPr>
      <w:spacing w:line="240" w:lineRule="auto"/>
      <w:ind w:left="357" w:hanging="357"/>
    </w:pPr>
  </w:style>
  <w:style w:type="paragraph" w:styleId="Header">
    <w:name w:val="header"/>
    <w:basedOn w:val="Normal"/>
    <w:link w:val="HeaderChar"/>
    <w:uiPriority w:val="99"/>
    <w:unhideWhenUsed/>
    <w:rsid w:val="002B1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086"/>
  </w:style>
  <w:style w:type="paragraph" w:styleId="Footer">
    <w:name w:val="footer"/>
    <w:basedOn w:val="Normal"/>
    <w:link w:val="FooterChar"/>
    <w:uiPriority w:val="99"/>
    <w:unhideWhenUsed/>
    <w:rsid w:val="002B1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51195">
      <w:bodyDiv w:val="1"/>
      <w:marLeft w:val="0"/>
      <w:marRight w:val="0"/>
      <w:marTop w:val="0"/>
      <w:marBottom w:val="0"/>
      <w:divBdr>
        <w:top w:val="none" w:sz="0" w:space="0" w:color="auto"/>
        <w:left w:val="none" w:sz="0" w:space="0" w:color="auto"/>
        <w:bottom w:val="none" w:sz="0" w:space="0" w:color="auto"/>
        <w:right w:val="none" w:sz="0" w:space="0" w:color="auto"/>
      </w:divBdr>
    </w:div>
    <w:div w:id="18445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0825-C87C-4FF2-B84E-D34A1095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Messaging – blackberry enterprise server 5.0 tESTING</vt:lpstr>
    </vt:vector>
  </TitlesOfParts>
  <Company>Aegis Media</Company>
  <LinksUpToDate>false</LinksUpToDate>
  <CharactersWithSpaces>16108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blackberry enterprise server 5.0 tESTING</dc:title>
  <dc:creator>Paul Yates</dc:creator>
  <cp:lastModifiedBy>Paul Yates</cp:lastModifiedBy>
  <cp:revision>8</cp:revision>
  <dcterms:created xsi:type="dcterms:W3CDTF">2012-07-23T15:09:00Z</dcterms:created>
  <dcterms:modified xsi:type="dcterms:W3CDTF">2012-07-26T15:50:00Z</dcterms:modified>
</cp:coreProperties>
</file>